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C15B6" w14:textId="5D2B2783" w:rsidR="00124205" w:rsidRPr="003B1DBA" w:rsidRDefault="00124205" w:rsidP="003B1DBA">
      <w:pPr>
        <w:pStyle w:val="Ttulo"/>
        <w:spacing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3B1DBA">
        <w:rPr>
          <w:rFonts w:ascii="Arial Narrow" w:hAnsi="Arial Narrow"/>
          <w:b/>
          <w:bCs/>
          <w:sz w:val="24"/>
          <w:szCs w:val="24"/>
          <w:lang w:bidi="es-ES"/>
        </w:rPr>
        <w:t xml:space="preserve">Reunión de equipo del módulo 7: </w:t>
      </w:r>
      <w:r w:rsidR="00A13E75" w:rsidRPr="003B1DBA">
        <w:rPr>
          <w:rFonts w:ascii="Arial Narrow" w:hAnsi="Arial Narrow"/>
          <w:b/>
          <w:bCs/>
          <w:sz w:val="24"/>
          <w:szCs w:val="24"/>
          <w:lang w:bidi="es-ES"/>
        </w:rPr>
        <w:t>EVALUACIÓN</w:t>
      </w:r>
      <w:r w:rsidRPr="003B1DBA">
        <w:rPr>
          <w:rFonts w:ascii="Arial Narrow" w:hAnsi="Arial Narrow"/>
          <w:b/>
          <w:bCs/>
          <w:sz w:val="24"/>
          <w:szCs w:val="24"/>
          <w:lang w:bidi="es-ES"/>
        </w:rPr>
        <w:t xml:space="preserve"> posterior a la acción del LGRP</w:t>
      </w:r>
    </w:p>
    <w:p w14:paraId="22853817" w14:textId="651D7451" w:rsidR="00984305" w:rsidRPr="003B1DBA" w:rsidRDefault="00984305" w:rsidP="003B1DBA">
      <w:pPr>
        <w:pStyle w:val="Ttulo1"/>
        <w:spacing w:before="0" w:line="276" w:lineRule="auto"/>
        <w:jc w:val="center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 xml:space="preserve">EQUIPO: DIRESA </w:t>
      </w:r>
      <w:r w:rsidR="000C51CD" w:rsidRPr="003B1DBA">
        <w:rPr>
          <w:rFonts w:ascii="Arial Narrow" w:hAnsi="Arial Narrow"/>
          <w:sz w:val="24"/>
          <w:szCs w:val="24"/>
          <w:lang w:bidi="es-ES"/>
        </w:rPr>
        <w:t>HUANCAVELICA</w:t>
      </w:r>
    </w:p>
    <w:p w14:paraId="6BC59043" w14:textId="77777777" w:rsidR="00984305" w:rsidRPr="003B1DBA" w:rsidRDefault="00984305" w:rsidP="003B1DBA">
      <w:pPr>
        <w:pStyle w:val="Ttulo1"/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PARTICIPANTES:</w:t>
      </w:r>
    </w:p>
    <w:p w14:paraId="2D952E4E" w14:textId="425DF3F3" w:rsidR="004E0020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b w:val="0"/>
          <w:bCs w:val="0"/>
          <w:color w:val="auto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CONDORI BALTAZAR, LUZ GRACIELA</w:t>
      </w:r>
    </w:p>
    <w:p w14:paraId="4B73BEE5" w14:textId="04BF4880" w:rsidR="004E0020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b w:val="0"/>
          <w:bCs w:val="0"/>
          <w:color w:val="auto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CORAS RODRÍGUEZ, VÍCTOR ALEJANDRO</w:t>
      </w:r>
    </w:p>
    <w:p w14:paraId="339567D1" w14:textId="3A2C33F1" w:rsidR="004E0020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b w:val="0"/>
          <w:bCs w:val="0"/>
          <w:color w:val="auto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CURASMA CONDORI, CAREN SAMANTHA</w:t>
      </w:r>
    </w:p>
    <w:p w14:paraId="552C9260" w14:textId="77777777" w:rsidR="000C51CD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b w:val="0"/>
          <w:bCs w:val="0"/>
          <w:color w:val="auto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ENRÍQUEZ CUSI, DAVID TEODORO</w:t>
      </w:r>
    </w:p>
    <w:p w14:paraId="4DF948DE" w14:textId="77777777" w:rsidR="000C51CD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IZARRA ESPEZA GELLY</w:t>
      </w:r>
    </w:p>
    <w:p w14:paraId="3384EA25" w14:textId="77777777" w:rsidR="000C51CD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OCHOA MUÑOZ, ALFREDO</w:t>
      </w:r>
    </w:p>
    <w:p w14:paraId="30A26153" w14:textId="2D2906F2" w:rsidR="000C51CD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color w:val="000000" w:themeColor="text1"/>
          <w:sz w:val="24"/>
          <w:szCs w:val="24"/>
          <w:lang w:bidi="es-ES"/>
        </w:rPr>
      </w:pPr>
      <w:r w:rsidRPr="003B1DBA">
        <w:rPr>
          <w:rFonts w:ascii="Arial Narrow" w:hAnsi="Arial Narrow"/>
          <w:color w:val="000000" w:themeColor="text1"/>
          <w:sz w:val="24"/>
          <w:szCs w:val="24"/>
          <w:lang w:bidi="es-ES"/>
        </w:rPr>
        <w:t>PAUCAR OLIVAR, EDITH FELICES</w:t>
      </w:r>
      <w:r w:rsidR="00AA024B" w:rsidRPr="003B1DBA">
        <w:rPr>
          <w:rFonts w:ascii="Arial Narrow" w:hAnsi="Arial Narrow"/>
          <w:color w:val="000000" w:themeColor="text1"/>
          <w:sz w:val="24"/>
          <w:szCs w:val="24"/>
          <w:lang w:bidi="es-ES"/>
        </w:rPr>
        <w:t xml:space="preserve"> (responsable del modulo7)</w:t>
      </w:r>
    </w:p>
    <w:p w14:paraId="7D8DB3FA" w14:textId="77777777" w:rsidR="000C51CD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SÁNCHEZ CAMPOS, EVA ROSARIO</w:t>
      </w:r>
    </w:p>
    <w:p w14:paraId="27214245" w14:textId="50F2615B" w:rsidR="000C51CD" w:rsidRPr="003B1DBA" w:rsidRDefault="000C51CD" w:rsidP="003B1DBA">
      <w:pPr>
        <w:pStyle w:val="Ttulo1"/>
        <w:numPr>
          <w:ilvl w:val="0"/>
          <w:numId w:val="44"/>
        </w:numPr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 xml:space="preserve">YAURI QUIJADA, PEDRO SMITH </w:t>
      </w:r>
    </w:p>
    <w:p w14:paraId="7C83262E" w14:textId="21194B26" w:rsidR="00984305" w:rsidRPr="003B1DBA" w:rsidRDefault="00984305" w:rsidP="003B1DBA">
      <w:pPr>
        <w:pStyle w:val="Ttulo1"/>
        <w:pBdr>
          <w:bottom w:val="none" w:sz="0" w:space="0" w:color="auto"/>
        </w:pBdr>
        <w:spacing w:before="0" w:line="276" w:lineRule="auto"/>
        <w:ind w:left="720"/>
        <w:jc w:val="both"/>
        <w:rPr>
          <w:rFonts w:ascii="Arial Narrow" w:hAnsi="Arial Narrow"/>
          <w:b w:val="0"/>
          <w:bCs w:val="0"/>
          <w:color w:val="auto"/>
          <w:sz w:val="24"/>
          <w:szCs w:val="24"/>
          <w:lang w:bidi="es-ES"/>
        </w:rPr>
      </w:pPr>
    </w:p>
    <w:p w14:paraId="12016F2E" w14:textId="7419B8D2" w:rsidR="00984305" w:rsidRPr="003B1DBA" w:rsidRDefault="00984305" w:rsidP="003B1DBA">
      <w:pPr>
        <w:pStyle w:val="Ttulo1"/>
        <w:pBdr>
          <w:bottom w:val="none" w:sz="0" w:space="0" w:color="auto"/>
        </w:pBdr>
        <w:spacing w:before="0" w:line="276" w:lineRule="auto"/>
        <w:jc w:val="both"/>
        <w:rPr>
          <w:rFonts w:ascii="Arial Narrow" w:hAnsi="Arial Narrow"/>
          <w:sz w:val="24"/>
          <w:szCs w:val="24"/>
          <w:lang w:bidi="es-ES"/>
        </w:rPr>
      </w:pPr>
      <w:r w:rsidRPr="003B1DBA">
        <w:rPr>
          <w:rFonts w:ascii="Arial Narrow" w:hAnsi="Arial Narrow"/>
          <w:sz w:val="24"/>
          <w:szCs w:val="24"/>
          <w:lang w:bidi="es-ES"/>
        </w:rPr>
        <w:t>FECHA Y HORA DE REUNIÓN:</w:t>
      </w:r>
      <w:r w:rsidR="000C51CD" w:rsidRPr="003B1DBA">
        <w:rPr>
          <w:rFonts w:ascii="Arial Narrow" w:hAnsi="Arial Narrow"/>
          <w:sz w:val="24"/>
          <w:szCs w:val="24"/>
          <w:lang w:bidi="es-ES"/>
        </w:rPr>
        <w:t xml:space="preserve"> 2</w:t>
      </w:r>
      <w:r w:rsidR="003B1DBA" w:rsidRPr="003B1DBA">
        <w:rPr>
          <w:rFonts w:ascii="Arial Narrow" w:hAnsi="Arial Narrow"/>
          <w:sz w:val="24"/>
          <w:szCs w:val="24"/>
          <w:lang w:bidi="es-ES"/>
        </w:rPr>
        <w:t>5</w:t>
      </w:r>
      <w:r w:rsidR="000C51CD" w:rsidRPr="003B1DBA">
        <w:rPr>
          <w:rFonts w:ascii="Arial Narrow" w:hAnsi="Arial Narrow"/>
          <w:sz w:val="24"/>
          <w:szCs w:val="24"/>
          <w:lang w:bidi="es-ES"/>
        </w:rPr>
        <w:t>-09-22, 7:00PM</w:t>
      </w:r>
    </w:p>
    <w:p w14:paraId="1936F144" w14:textId="2BDE80D6" w:rsidR="00AC6720" w:rsidRPr="003B1DBA" w:rsidRDefault="00AC6720" w:rsidP="003B1DBA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3B1DBA">
        <w:rPr>
          <w:rFonts w:ascii="Arial Narrow" w:hAnsi="Arial Narrow"/>
          <w:sz w:val="24"/>
          <w:szCs w:val="24"/>
          <w:lang w:bidi="es-ES"/>
        </w:rPr>
        <w:t xml:space="preserve">Objetivos </w:t>
      </w:r>
    </w:p>
    <w:p w14:paraId="1F307B1D" w14:textId="77777777" w:rsidR="00AC6720" w:rsidRPr="003B1DBA" w:rsidRDefault="00AC6720" w:rsidP="003B1DBA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>Examinar los progresos en la respuesta al reto del equipo</w:t>
      </w:r>
    </w:p>
    <w:p w14:paraId="21EFBE3C" w14:textId="7597B5B4" w:rsidR="00AC6720" w:rsidRPr="003B1DBA" w:rsidRDefault="00AC6720" w:rsidP="003B1DBA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 xml:space="preserve">Acordar cómo continuarán el </w:t>
      </w:r>
      <w:r w:rsidR="0086416C" w:rsidRPr="003B1DBA">
        <w:rPr>
          <w:rFonts w:ascii="Arial Narrow" w:hAnsi="Arial Narrow"/>
          <w:szCs w:val="24"/>
          <w:lang w:bidi="es-ES"/>
        </w:rPr>
        <w:t>monitoreo y</w:t>
      </w:r>
      <w:r w:rsidRPr="003B1DBA">
        <w:rPr>
          <w:rFonts w:ascii="Arial Narrow" w:hAnsi="Arial Narrow"/>
          <w:szCs w:val="24"/>
          <w:lang w:bidi="es-ES"/>
        </w:rPr>
        <w:t xml:space="preserve"> la implementación de su plan de acción. </w:t>
      </w:r>
    </w:p>
    <w:p w14:paraId="03F65BC2" w14:textId="7FA04D73" w:rsidR="00AC6720" w:rsidRPr="003B1DBA" w:rsidRDefault="00AC6720" w:rsidP="003B1DBA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>Examinar cómo ha influido el programa en la dinámica de su equipo y cómo planean continuar trabajando juntos.</w:t>
      </w:r>
    </w:p>
    <w:p w14:paraId="5BB24743" w14:textId="5CE4B8D9" w:rsidR="00124205" w:rsidRPr="003B1DBA" w:rsidRDefault="00124205" w:rsidP="003B1DBA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3B1DBA">
        <w:rPr>
          <w:rFonts w:ascii="Arial Narrow" w:hAnsi="Arial Narrow"/>
          <w:sz w:val="24"/>
          <w:szCs w:val="24"/>
          <w:lang w:bidi="es-ES"/>
        </w:rPr>
        <w:t>Resultados previstos</w:t>
      </w:r>
    </w:p>
    <w:p w14:paraId="27F043E1" w14:textId="06268573" w:rsidR="00AC6720" w:rsidRPr="003B1DBA" w:rsidRDefault="00AC6720" w:rsidP="003B1DBA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>Acuerdo sobre los próximos pasos para continuar trabajando en su plan de acción.</w:t>
      </w:r>
    </w:p>
    <w:p w14:paraId="4E9A4A6B" w14:textId="25AF9B47" w:rsidR="00382AAF" w:rsidRPr="003B1DBA" w:rsidRDefault="00AC6720" w:rsidP="003B1DBA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>Acuerdo sobre cómo continuarán trabajando como equipo.</w:t>
      </w:r>
    </w:p>
    <w:p w14:paraId="7396AFDE" w14:textId="44D6738A" w:rsidR="00124205" w:rsidRPr="003B1DBA" w:rsidRDefault="00124205" w:rsidP="003B1DBA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3B1DBA">
        <w:rPr>
          <w:rFonts w:ascii="Arial Narrow" w:hAnsi="Arial Narrow"/>
          <w:sz w:val="24"/>
          <w:szCs w:val="24"/>
          <w:lang w:bidi="es-ES"/>
        </w:rPr>
        <w:t>Duración: 2 horas</w:t>
      </w:r>
    </w:p>
    <w:p w14:paraId="76E5BD19" w14:textId="51336464" w:rsidR="00124205" w:rsidRPr="003B1DBA" w:rsidRDefault="00124205" w:rsidP="003B1DBA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3B1DBA">
        <w:rPr>
          <w:rFonts w:ascii="Arial Narrow" w:hAnsi="Arial Narrow"/>
          <w:sz w:val="24"/>
          <w:szCs w:val="24"/>
          <w:lang w:bidi="es-ES"/>
        </w:rPr>
        <w:t xml:space="preserve">Instrucciones </w:t>
      </w:r>
    </w:p>
    <w:p w14:paraId="645C5E31" w14:textId="77777777" w:rsidR="00AC6720" w:rsidRPr="003B1DBA" w:rsidRDefault="00AC6720" w:rsidP="003B1DBA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 xml:space="preserve">Presente los objetivos, la agenda y los resultados previstos de la reunión. </w:t>
      </w:r>
      <w:r w:rsidRPr="003B1DBA">
        <w:rPr>
          <w:rFonts w:ascii="Arial Narrow" w:hAnsi="Arial Narrow"/>
          <w:b/>
          <w:szCs w:val="24"/>
          <w:lang w:bidi="es-ES"/>
        </w:rPr>
        <w:t>5 minutos</w:t>
      </w:r>
    </w:p>
    <w:p w14:paraId="1236CE89" w14:textId="639F88EA" w:rsidR="00AC6720" w:rsidRPr="003B1DBA" w:rsidRDefault="00AC6720" w:rsidP="003B1DBA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 xml:space="preserve">Examine </w:t>
      </w:r>
      <w:r w:rsidR="00E61162" w:rsidRPr="003B1DBA">
        <w:rPr>
          <w:rFonts w:ascii="Arial Narrow" w:hAnsi="Arial Narrow"/>
          <w:szCs w:val="24"/>
          <w:lang w:bidi="es-ES"/>
        </w:rPr>
        <w:t xml:space="preserve">junto con su equipo </w:t>
      </w:r>
      <w:r w:rsidRPr="003B1DBA">
        <w:rPr>
          <w:rFonts w:ascii="Arial Narrow" w:hAnsi="Arial Narrow"/>
          <w:szCs w:val="24"/>
          <w:lang w:bidi="es-ES"/>
        </w:rPr>
        <w:t xml:space="preserve">el estado del reto del equipo preguntando: </w:t>
      </w:r>
      <w:r w:rsidRPr="003B1DBA">
        <w:rPr>
          <w:rFonts w:ascii="Arial Narrow" w:hAnsi="Arial Narrow"/>
          <w:b/>
          <w:szCs w:val="24"/>
          <w:lang w:bidi="es-ES"/>
        </w:rPr>
        <w:t>30 minutos</w:t>
      </w:r>
    </w:p>
    <w:p w14:paraId="5B97FD95" w14:textId="433B38F6" w:rsidR="00AC6720" w:rsidRPr="003B1DBA" w:rsidRDefault="00AC6720" w:rsidP="003B1DBA">
      <w:pPr>
        <w:pStyle w:val="Listaconvietas"/>
        <w:spacing w:before="0" w:after="0"/>
        <w:ind w:left="72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 xml:space="preserve">¿Qué avances hemos </w:t>
      </w:r>
      <w:r w:rsidR="0086416C" w:rsidRPr="003B1DBA">
        <w:rPr>
          <w:rFonts w:ascii="Arial Narrow" w:hAnsi="Arial Narrow"/>
          <w:szCs w:val="24"/>
          <w:lang w:bidi="es-ES"/>
        </w:rPr>
        <w:t>logrado para enfrentar</w:t>
      </w:r>
      <w:r w:rsidR="0025602C" w:rsidRPr="003B1DBA">
        <w:rPr>
          <w:rFonts w:ascii="Arial Narrow" w:hAnsi="Arial Narrow"/>
          <w:szCs w:val="24"/>
          <w:lang w:bidi="es-ES"/>
        </w:rPr>
        <w:t xml:space="preserve"> </w:t>
      </w:r>
      <w:r w:rsidRPr="003B1DBA">
        <w:rPr>
          <w:rFonts w:ascii="Arial Narrow" w:hAnsi="Arial Narrow"/>
          <w:szCs w:val="24"/>
          <w:lang w:bidi="es-ES"/>
        </w:rPr>
        <w:t xml:space="preserve">al reto que identificamos? </w:t>
      </w:r>
    </w:p>
    <w:p w14:paraId="520515CD" w14:textId="6472F970" w:rsidR="004957ED" w:rsidRPr="003B1DBA" w:rsidRDefault="003813A7" w:rsidP="003B1DBA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  <w:lang w:bidi="es-ES"/>
        </w:rPr>
      </w:pPr>
      <w:r w:rsidRPr="003B1DBA">
        <w:rPr>
          <w:rFonts w:ascii="Arial Narrow" w:hAnsi="Arial Narrow"/>
          <w:szCs w:val="24"/>
          <w:lang w:bidi="es-ES"/>
        </w:rPr>
        <w:t>El reto: I</w:t>
      </w:r>
      <w:r w:rsidR="004957ED" w:rsidRPr="003B1DBA">
        <w:rPr>
          <w:rFonts w:ascii="Arial Narrow" w:hAnsi="Arial Narrow"/>
          <w:szCs w:val="24"/>
          <w:lang w:bidi="es-ES"/>
        </w:rPr>
        <w:t>ncrementar en 10 % el porcentaje de la población mayor de 12 años vacunada con 3ra. dosis de vacuna contra la COVID-19 en la región Huancavelica, a pesar de que existe confusión, desconfianza y temor en la población priorizada por los efectos secundarios o las reacciones adversas a la vacuna, el personal de salud no realiza monitoreo y seguimiento nominal, y con falta de transporte adecuado para el traslado de vacunas a los diferentes establecimientos de las redes de salud de Tayacaja, Huancavelica, Angaraes y Acobamba?</w:t>
      </w:r>
    </w:p>
    <w:p w14:paraId="13195605" w14:textId="6F1C85A8" w:rsidR="00AC6720" w:rsidRPr="003B1DBA" w:rsidRDefault="00E61162" w:rsidP="003B1DBA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3B1DBA">
        <w:rPr>
          <w:rFonts w:ascii="Arial Narrow" w:hAnsi="Arial Narrow"/>
          <w:szCs w:val="24"/>
          <w:lang w:bidi="es-ES"/>
        </w:rPr>
        <w:t xml:space="preserve">Facilite la discusión </w:t>
      </w:r>
      <w:r w:rsidR="0086416C" w:rsidRPr="003B1DBA">
        <w:rPr>
          <w:rFonts w:ascii="Arial Narrow" w:hAnsi="Arial Narrow"/>
          <w:szCs w:val="24"/>
          <w:lang w:bidi="es-ES"/>
        </w:rPr>
        <w:t>sobre el</w:t>
      </w:r>
      <w:r w:rsidR="00AC6720" w:rsidRPr="003B1DBA">
        <w:rPr>
          <w:rFonts w:ascii="Arial Narrow" w:hAnsi="Arial Narrow"/>
          <w:szCs w:val="24"/>
          <w:lang w:bidi="es-ES"/>
        </w:rPr>
        <w:t xml:space="preserve"> modo en el que el equipo continuará trabajando en su plan de acción. </w:t>
      </w:r>
      <w:r w:rsidR="00AC6720" w:rsidRPr="003B1DBA">
        <w:rPr>
          <w:rFonts w:ascii="Arial Narrow" w:hAnsi="Arial Narrow"/>
          <w:b/>
          <w:szCs w:val="24"/>
          <w:lang w:bidi="es-ES"/>
        </w:rPr>
        <w:t>15 minutos</w:t>
      </w:r>
    </w:p>
    <w:p w14:paraId="63FCC45C" w14:textId="588C67D6" w:rsidR="00615FAD" w:rsidRPr="003B1DBA" w:rsidRDefault="00615FAD" w:rsidP="003B1DBA">
      <w:pPr>
        <w:pStyle w:val="Listaconnmeros"/>
        <w:numPr>
          <w:ilvl w:val="0"/>
          <w:numId w:val="0"/>
        </w:numPr>
        <w:spacing w:before="0" w:after="0"/>
        <w:ind w:left="360" w:hanging="360"/>
        <w:jc w:val="both"/>
        <w:rPr>
          <w:rFonts w:ascii="Arial Narrow" w:hAnsi="Arial Narrow"/>
          <w:szCs w:val="24"/>
        </w:rPr>
      </w:pPr>
      <w:bookmarkStart w:id="0" w:name="_Hlk115730119"/>
    </w:p>
    <w:tbl>
      <w:tblPr>
        <w:tblW w:w="948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417"/>
        <w:gridCol w:w="1276"/>
        <w:gridCol w:w="1276"/>
        <w:gridCol w:w="841"/>
      </w:tblGrid>
      <w:tr w:rsidR="00615FAD" w:rsidRPr="00ED2DD6" w14:paraId="0B1C50D5" w14:textId="77777777" w:rsidTr="00ED2DD6">
        <w:trPr>
          <w:trHeight w:val="435"/>
        </w:trPr>
        <w:tc>
          <w:tcPr>
            <w:tcW w:w="311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A9D953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left="-83" w:right="-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Actividades/acciones prioritarias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2A7277C3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left="-83" w:right="-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Meta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04693555" w14:textId="556BE742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left="-83" w:right="-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Persona responsable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532FA7EA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left="-83" w:right="-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Fecha de inicio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66499206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left="-83" w:right="-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Fecha de finalización</w:t>
            </w:r>
          </w:p>
        </w:tc>
        <w:tc>
          <w:tcPr>
            <w:tcW w:w="84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3DE1A" w14:textId="6AE7A451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left="-5" w:right="-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>CUMPLE SI/NO</w:t>
            </w:r>
          </w:p>
        </w:tc>
      </w:tr>
      <w:tr w:rsidR="00615FAD" w:rsidRPr="00ED2DD6" w14:paraId="6B470C09" w14:textId="77777777" w:rsidTr="003B1DBA">
        <w:trPr>
          <w:trHeight w:val="437"/>
        </w:trPr>
        <w:tc>
          <w:tcPr>
            <w:tcW w:w="9488" w:type="dxa"/>
            <w:gridSpan w:val="6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5855B67F" w14:textId="77777777" w:rsidR="004D5DFC" w:rsidRPr="00ED2DD6" w:rsidRDefault="007D2B3E" w:rsidP="003B1DBA">
            <w:pPr>
              <w:pStyle w:val="Listaconnmeros"/>
              <w:numPr>
                <w:ilvl w:val="0"/>
                <w:numId w:val="45"/>
              </w:numPr>
              <w:tabs>
                <w:tab w:val="clear" w:pos="720"/>
              </w:tabs>
              <w:spacing w:before="0" w:after="0" w:line="240" w:lineRule="auto"/>
              <w:ind w:left="201" w:hanging="201"/>
              <w:jc w:val="center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Fortalecer las actividades comunicacionales, focalizando los contenidos y estrategias de llegada al público objetivo identificado.</w:t>
            </w:r>
          </w:p>
        </w:tc>
      </w:tr>
      <w:tr w:rsidR="00615FAD" w:rsidRPr="00ED2DD6" w14:paraId="5F17F667" w14:textId="77777777" w:rsidTr="00ED2DD6">
        <w:trPr>
          <w:trHeight w:val="256"/>
        </w:trPr>
        <w:tc>
          <w:tcPr>
            <w:tcW w:w="311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FA5B6AC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 1: Adecuación de material educativo y mensajes claves de acuerdo con la realidad social de cada una de las Redes de Salud en vacunación contra la COVID-19, prevaleciendo la importancia de la vacunación.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335DB2A3" w14:textId="381B0F5E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02 materiales con adecuación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2C9ADC00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Pedro YAURI</w:t>
            </w:r>
          </w:p>
          <w:p w14:paraId="4BF6BC1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EVA SANCHEZ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539AEB97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01/09/2022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794CD7E5" w14:textId="14DE0737" w:rsidR="00615FAD" w:rsidRPr="00ED2DD6" w:rsidRDefault="00075477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3</w:t>
            </w:r>
            <w:r w:rsidR="00615FAD" w:rsidRPr="00ED2DD6">
              <w:rPr>
                <w:rFonts w:ascii="Arial Narrow" w:hAnsi="Arial Narrow"/>
                <w:sz w:val="22"/>
                <w:szCs w:val="22"/>
              </w:rPr>
              <w:t>0/09/2022</w:t>
            </w:r>
          </w:p>
        </w:tc>
        <w:tc>
          <w:tcPr>
            <w:tcW w:w="84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35671" w14:textId="28398574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SI</w:t>
            </w:r>
          </w:p>
        </w:tc>
      </w:tr>
      <w:tr w:rsidR="00615FAD" w:rsidRPr="00ED2DD6" w14:paraId="45F799AB" w14:textId="77777777" w:rsidTr="00ED2DD6">
        <w:trPr>
          <w:trHeight w:val="903"/>
        </w:trPr>
        <w:tc>
          <w:tcPr>
            <w:tcW w:w="311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3554C6F4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lastRenderedPageBreak/>
              <w:t>Actividad 2: Producción y difusión de mensajes comunicacionales sobre la importancia y beneficios de la vacunación contra la COVID-19 para redes sociales.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06149F2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02 producción</w:t>
            </w:r>
          </w:p>
          <w:p w14:paraId="7F5E9171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02 difusión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69FE95A8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 xml:space="preserve">Gelly </w:t>
            </w:r>
            <w:proofErr w:type="gramStart"/>
            <w:r w:rsidRPr="00ED2DD6">
              <w:rPr>
                <w:rFonts w:ascii="Arial Narrow" w:hAnsi="Arial Narrow"/>
                <w:sz w:val="22"/>
                <w:szCs w:val="22"/>
              </w:rPr>
              <w:t>IZARRA(</w:t>
            </w:r>
            <w:proofErr w:type="gramEnd"/>
            <w:r w:rsidRPr="00ED2DD6">
              <w:rPr>
                <w:rFonts w:ascii="Arial Narrow" w:hAnsi="Arial Narrow"/>
                <w:sz w:val="22"/>
                <w:szCs w:val="22"/>
              </w:rPr>
              <w:t>producción}</w:t>
            </w:r>
          </w:p>
          <w:p w14:paraId="66C046BD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DAVID ENRIQUEZ (Difusión)</w:t>
            </w:r>
          </w:p>
          <w:p w14:paraId="7966B266" w14:textId="41C18915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73D6E8EA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05/09/2022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6B24E93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Permanente y constante</w:t>
            </w:r>
          </w:p>
        </w:tc>
        <w:tc>
          <w:tcPr>
            <w:tcW w:w="84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D10BA" w14:textId="38B4D195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>SI</w:t>
            </w:r>
          </w:p>
        </w:tc>
      </w:tr>
      <w:tr w:rsidR="00615FAD" w:rsidRPr="00ED2DD6" w14:paraId="6677C44F" w14:textId="77777777" w:rsidTr="00ED2DD6">
        <w:trPr>
          <w:trHeight w:val="1276"/>
        </w:trPr>
        <w:tc>
          <w:tcPr>
            <w:tcW w:w="311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46CF16C1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 3: Articulación con los gobiernos locales para el fortalecimiento de la difusión de los mensajes comunicacionales de la vacunación contra la COVID-19 en sus ámbitos de intervención.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1A8B798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Reuniones en distritos priorizados (Según la cantidad seleccionada)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097EEA8" w14:textId="0BD90AA3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2FAB4B7E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ALFREDO OCHOA</w:t>
            </w:r>
          </w:p>
          <w:p w14:paraId="597BFDE8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PEDRO YAURI</w:t>
            </w:r>
          </w:p>
          <w:p w14:paraId="04C8A505" w14:textId="2079C9F6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206F6E56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01/09/2022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6DE89196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permanente y constante</w:t>
            </w:r>
          </w:p>
        </w:tc>
        <w:tc>
          <w:tcPr>
            <w:tcW w:w="84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6181D" w14:textId="7B45A56D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>SI</w:t>
            </w:r>
          </w:p>
        </w:tc>
      </w:tr>
    </w:tbl>
    <w:p w14:paraId="08784886" w14:textId="46BE0E1D" w:rsidR="00615FAD" w:rsidRDefault="00615FAD" w:rsidP="00615FAD">
      <w:pPr>
        <w:pStyle w:val="Listaconnmeros"/>
        <w:numPr>
          <w:ilvl w:val="0"/>
          <w:numId w:val="0"/>
        </w:numPr>
        <w:tabs>
          <w:tab w:val="left" w:pos="2202"/>
        </w:tabs>
        <w:ind w:left="360" w:hanging="360"/>
      </w:pPr>
      <w:r>
        <w:tab/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417"/>
        <w:gridCol w:w="1276"/>
        <w:gridCol w:w="1276"/>
        <w:gridCol w:w="850"/>
      </w:tblGrid>
      <w:tr w:rsidR="004929A0" w:rsidRPr="00ED2DD6" w14:paraId="1A246C48" w14:textId="77777777" w:rsidTr="00ED2DD6">
        <w:trPr>
          <w:trHeight w:val="471"/>
        </w:trPr>
        <w:tc>
          <w:tcPr>
            <w:tcW w:w="311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0982E0B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Actividades/acciones prioritarias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7CF3DAD7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Meta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321F6ECE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Persona responsable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7AEAA2AF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Fecha de inicio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16700937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Fecha de finalización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E3D5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hanging="7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> CUMPLE SI/NO</w:t>
            </w:r>
          </w:p>
        </w:tc>
      </w:tr>
      <w:tr w:rsidR="00615FAD" w:rsidRPr="00ED2DD6" w14:paraId="6E2B868A" w14:textId="77777777" w:rsidTr="003B1DBA">
        <w:trPr>
          <w:trHeight w:val="235"/>
        </w:trPr>
        <w:tc>
          <w:tcPr>
            <w:tcW w:w="9497" w:type="dxa"/>
            <w:gridSpan w:val="6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025ABDAF" w14:textId="28D06949" w:rsidR="00615FAD" w:rsidRPr="00ED2DD6" w:rsidRDefault="00615FAD" w:rsidP="003B1DBA">
            <w:pPr>
              <w:pStyle w:val="Listaconnmeros"/>
              <w:numPr>
                <w:ilvl w:val="0"/>
                <w:numId w:val="45"/>
              </w:numPr>
              <w:tabs>
                <w:tab w:val="clear" w:pos="720"/>
                <w:tab w:val="left" w:pos="2202"/>
              </w:tabs>
              <w:spacing w:before="0" w:after="0" w:line="240" w:lineRule="auto"/>
              <w:ind w:left="194" w:hanging="194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Implementación de monitoreo rápido para garantizar la cobertura de vacunación contra la COVID – 19 en la población mayor a 12 años a nivel regional</w:t>
            </w:r>
          </w:p>
        </w:tc>
      </w:tr>
      <w:tr w:rsidR="004929A0" w:rsidRPr="00ED2DD6" w14:paraId="134CA869" w14:textId="77777777" w:rsidTr="00ED2DD6">
        <w:trPr>
          <w:trHeight w:val="108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53D2C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left="2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 1: Solicitar el reporte del estado situacional de la vacunación.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86DB8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 gestión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5F02E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Equipo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BE15C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09/22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17FA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09/22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25FA" w14:textId="7E1C051A" w:rsidR="00615FAD" w:rsidRPr="00ED2DD6" w:rsidRDefault="004929A0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hanging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 xml:space="preserve">    </w:t>
            </w:r>
            <w:r w:rsidR="00615FAD" w:rsidRPr="00ED2DD6">
              <w:rPr>
                <w:rFonts w:ascii="Arial Narrow" w:hAnsi="Arial Narrow"/>
                <w:sz w:val="22"/>
                <w:szCs w:val="22"/>
                <w:lang w:val="es-MX"/>
              </w:rPr>
              <w:t xml:space="preserve">   SI    </w:t>
            </w:r>
          </w:p>
        </w:tc>
      </w:tr>
      <w:tr w:rsidR="004929A0" w:rsidRPr="00ED2DD6" w14:paraId="34DF740E" w14:textId="77777777" w:rsidTr="00ED2DD6">
        <w:trPr>
          <w:trHeight w:val="1206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58DA5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left="2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 xml:space="preserve">Actividad 2: Solicitud de diagnóstico situacional de las Redes de Salud para identificar las brechas de vacunación.  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7FA6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 gestión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E7791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Equipo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DE551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09/22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346FD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09/22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74DC6" w14:textId="539D1F01" w:rsidR="00615FAD" w:rsidRPr="00ED2DD6" w:rsidRDefault="00075477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hanging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 xml:space="preserve">        </w:t>
            </w:r>
            <w:r w:rsidR="00615FAD" w:rsidRPr="00ED2DD6">
              <w:rPr>
                <w:rFonts w:ascii="Arial Narrow" w:hAnsi="Arial Narrow"/>
                <w:sz w:val="22"/>
                <w:szCs w:val="22"/>
                <w:lang w:val="en-US"/>
              </w:rPr>
              <w:t>SI</w:t>
            </w:r>
          </w:p>
        </w:tc>
      </w:tr>
      <w:tr w:rsidR="004929A0" w:rsidRPr="00ED2DD6" w14:paraId="3764754D" w14:textId="77777777" w:rsidTr="00ED2DD6">
        <w:trPr>
          <w:trHeight w:val="111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40FBB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left="2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 3: Solicitar Reunión con dirección general y Equipo de Gestión.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C6030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 gestión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2D09A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Equipo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98281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09/22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0718C" w14:textId="1A203532" w:rsidR="00615FAD" w:rsidRPr="00ED2DD6" w:rsidRDefault="002441FA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color w:val="0070C0"/>
                <w:sz w:val="22"/>
                <w:szCs w:val="22"/>
              </w:rPr>
              <w:t xml:space="preserve">Se Reprograma: </w:t>
            </w:r>
            <w:r w:rsidR="00615FAD" w:rsidRPr="00ED2DD6">
              <w:rPr>
                <w:rFonts w:ascii="Arial Narrow" w:hAnsi="Arial Narrow"/>
                <w:color w:val="0070C0"/>
                <w:sz w:val="22"/>
                <w:szCs w:val="22"/>
              </w:rPr>
              <w:t>21/10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0C3CE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hanging="360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NO</w:t>
            </w:r>
          </w:p>
        </w:tc>
      </w:tr>
      <w:tr w:rsidR="004929A0" w:rsidRPr="00ED2DD6" w14:paraId="31BEFE8F" w14:textId="77777777" w:rsidTr="00ED2DD6">
        <w:trPr>
          <w:trHeight w:val="1398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4DF0B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ind w:left="2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 4: Reunión con la Dirección y Equipo de Gestión de la DIRESA Huancavelica para la presentación del Plan de Acción con la Inclusión de la Necesidad presupuestal para su ejecución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D7B32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 Reunión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BEA9A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Equipo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4140D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09/22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F2052D" w14:textId="363E315C" w:rsidR="00615FAD" w:rsidRPr="00ED2DD6" w:rsidRDefault="002441FA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color w:val="0070C0"/>
                <w:sz w:val="22"/>
                <w:szCs w:val="22"/>
              </w:rPr>
              <w:t>Se Reprograma: 21/10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D49A5" w14:textId="77F30FC8" w:rsidR="00615FAD" w:rsidRPr="00ED2DD6" w:rsidRDefault="00075477" w:rsidP="003B1DBA">
            <w:pPr>
              <w:pStyle w:val="Listaconnmeros"/>
              <w:numPr>
                <w:ilvl w:val="0"/>
                <w:numId w:val="0"/>
              </w:numPr>
              <w:tabs>
                <w:tab w:val="left" w:pos="2202"/>
              </w:tabs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 xml:space="preserve">        </w:t>
            </w:r>
            <w:r w:rsidR="00615FAD" w:rsidRPr="00ED2DD6">
              <w:rPr>
                <w:rFonts w:ascii="Arial Narrow" w:hAnsi="Arial Narrow"/>
                <w:sz w:val="22"/>
                <w:szCs w:val="22"/>
                <w:lang w:val="en-US"/>
              </w:rPr>
              <w:t>NO</w:t>
            </w:r>
          </w:p>
        </w:tc>
      </w:tr>
    </w:tbl>
    <w:p w14:paraId="255F11B7" w14:textId="5466D7F9" w:rsidR="00615FAD" w:rsidRDefault="00615FAD" w:rsidP="00615FAD">
      <w:pPr>
        <w:pStyle w:val="Listaconnmeros"/>
        <w:numPr>
          <w:ilvl w:val="0"/>
          <w:numId w:val="0"/>
        </w:numPr>
        <w:tabs>
          <w:tab w:val="left" w:pos="2202"/>
        </w:tabs>
        <w:ind w:left="360" w:hanging="360"/>
      </w:pP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417"/>
        <w:gridCol w:w="1276"/>
        <w:gridCol w:w="1276"/>
        <w:gridCol w:w="850"/>
      </w:tblGrid>
      <w:tr w:rsidR="002441FA" w:rsidRPr="00ED2DD6" w14:paraId="20F8E2E6" w14:textId="77777777" w:rsidTr="00ED2DD6">
        <w:trPr>
          <w:trHeight w:val="171"/>
        </w:trPr>
        <w:tc>
          <w:tcPr>
            <w:tcW w:w="311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680E085D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Actividades/acciones prioritarias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7D63B84A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Meta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75A1ED4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hanging="89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Persona responsable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6018F3D7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Fecha de inicio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384F75B8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hanging="81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Fecha de finalización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3DBEC" w14:textId="2249090A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>CUMPLE SI/NO</w:t>
            </w:r>
          </w:p>
        </w:tc>
      </w:tr>
      <w:tr w:rsidR="00615FAD" w:rsidRPr="00ED2DD6" w14:paraId="3E6857F6" w14:textId="77777777" w:rsidTr="003B1DBA">
        <w:trPr>
          <w:trHeight w:val="165"/>
        </w:trPr>
        <w:tc>
          <w:tcPr>
            <w:tcW w:w="9497" w:type="dxa"/>
            <w:gridSpan w:val="6"/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14:paraId="07255631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right="-11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2.Implementación de monitoreo rápido para garantizar la cobertura de vacunación contra la COVID – 19 en la población mayor a 12 años a nivel regional</w:t>
            </w:r>
          </w:p>
        </w:tc>
      </w:tr>
      <w:tr w:rsidR="002441FA" w:rsidRPr="00ED2DD6" w14:paraId="65469252" w14:textId="77777777" w:rsidTr="00ED2DD6">
        <w:trPr>
          <w:trHeight w:val="55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3611E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right="-11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Actividad 5: Identificación de IPRESS priorizadas a nivel regional.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19330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 xml:space="preserve">01 reunión 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889BB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DAVID ENRIQUEZ</w:t>
            </w:r>
          </w:p>
          <w:p w14:paraId="107896FD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Edith PAUCAR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52965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hanging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01/09/2022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1FE73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30/09/2022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B7E3C" w14:textId="4D978F82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SI</w:t>
            </w:r>
          </w:p>
        </w:tc>
      </w:tr>
      <w:tr w:rsidR="002441FA" w:rsidRPr="00ED2DD6" w14:paraId="33CD797B" w14:textId="77777777" w:rsidTr="00ED2DD6">
        <w:trPr>
          <w:trHeight w:val="852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83B6A" w14:textId="2C749E5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right="-11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 xml:space="preserve">Actividad 6: Formación de brigadas de salud para el </w:t>
            </w:r>
            <w:r w:rsidRPr="00ED2DD6">
              <w:rPr>
                <w:rFonts w:ascii="Arial Narrow" w:hAnsi="Arial Narrow"/>
                <w:sz w:val="22"/>
                <w:szCs w:val="22"/>
                <w:u w:val="single"/>
              </w:rPr>
              <w:t xml:space="preserve">monitoreo </w:t>
            </w:r>
            <w:r w:rsidR="002441FA" w:rsidRPr="00ED2DD6">
              <w:rPr>
                <w:rFonts w:ascii="Arial Narrow" w:hAnsi="Arial Narrow"/>
                <w:sz w:val="22"/>
                <w:szCs w:val="22"/>
                <w:u w:val="single"/>
              </w:rPr>
              <w:t>rápido</w:t>
            </w:r>
            <w:r w:rsidRPr="00ED2DD6">
              <w:rPr>
                <w:rFonts w:ascii="Arial Narrow" w:hAnsi="Arial Narrow"/>
                <w:sz w:val="22"/>
                <w:szCs w:val="22"/>
                <w:u w:val="single"/>
              </w:rPr>
              <w:t xml:space="preserve"> de vacunados</w:t>
            </w:r>
            <w:r w:rsidRPr="00ED2DD6">
              <w:rPr>
                <w:rFonts w:ascii="Arial Narrow" w:hAnsi="Arial Narrow"/>
                <w:sz w:val="22"/>
                <w:szCs w:val="22"/>
              </w:rPr>
              <w:t xml:space="preserve"> para mejorar cobertura de vacunación contra la COVID – 19 en las IPRESS priorizadas.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C335D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Según nro. de IPRESS priorizadas.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B592B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EDITH PAUCAR</w:t>
            </w:r>
          </w:p>
          <w:p w14:paraId="1D688D0E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Caren CURASMA</w:t>
            </w:r>
          </w:p>
          <w:p w14:paraId="4EF82209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Alfredo OCHOA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E85D8" w14:textId="09183C89" w:rsidR="00615FAD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color w:val="0070C0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color w:val="0070C0"/>
                <w:sz w:val="22"/>
                <w:szCs w:val="22"/>
              </w:rPr>
              <w:t xml:space="preserve">Reprogramado: </w:t>
            </w:r>
            <w:r w:rsidR="00615FAD" w:rsidRPr="00ED2DD6">
              <w:rPr>
                <w:rFonts w:ascii="Arial Narrow" w:hAnsi="Arial Narrow"/>
                <w:color w:val="0070C0"/>
                <w:sz w:val="22"/>
                <w:szCs w:val="22"/>
              </w:rPr>
              <w:t>4ta semana oct-1ra sema NOV/2022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16964" w14:textId="7777777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permanente y constante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4E476" w14:textId="4A694717" w:rsidR="00615FAD" w:rsidRPr="00ED2DD6" w:rsidRDefault="00615FAD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/>
              </w:rPr>
              <w:t>NO</w:t>
            </w:r>
          </w:p>
        </w:tc>
      </w:tr>
      <w:tr w:rsidR="00637D2C" w:rsidRPr="00ED2DD6" w14:paraId="4216BF87" w14:textId="77777777" w:rsidTr="00ED2DD6">
        <w:trPr>
          <w:trHeight w:val="1206"/>
        </w:trPr>
        <w:tc>
          <w:tcPr>
            <w:tcW w:w="3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A2BC3" w14:textId="77777777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right="-112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lastRenderedPageBreak/>
              <w:t>Actividad 7: Informe de cumplimiento de monitoreos rápidos realizados de forma mensual.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2DCE01" w14:textId="36F7F914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ind w:hanging="360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Según el nro. de IPRESS Priorizadas.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4C113" w14:textId="77777777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Caren CURASMA</w:t>
            </w:r>
          </w:p>
          <w:p w14:paraId="65AFBF08" w14:textId="77777777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>Gelly IZARRA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07A89" w14:textId="4BD84142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ED2DD6">
              <w:rPr>
                <w:rFonts w:ascii="Arial Narrow" w:hAnsi="Arial Narrow"/>
                <w:color w:val="0070C0"/>
                <w:sz w:val="22"/>
                <w:szCs w:val="22"/>
              </w:rPr>
              <w:t>Reprogramado: 4ta semana oct-1ra sema NOV/2022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9B170" w14:textId="77777777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</w:rPr>
              <w:t xml:space="preserve">permanente y constante 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8DD17" w14:textId="43D92787" w:rsidR="00637D2C" w:rsidRPr="00ED2DD6" w:rsidRDefault="00637D2C" w:rsidP="003B1DBA">
            <w:pPr>
              <w:pStyle w:val="Listaconnmeros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NO</w:t>
            </w:r>
          </w:p>
        </w:tc>
      </w:tr>
    </w:tbl>
    <w:p w14:paraId="74FB0047" w14:textId="77777777" w:rsidR="00615FAD" w:rsidRPr="00ED2DD6" w:rsidRDefault="00615FAD" w:rsidP="00E26C1E">
      <w:pPr>
        <w:pStyle w:val="Listaconnmeros"/>
        <w:numPr>
          <w:ilvl w:val="0"/>
          <w:numId w:val="0"/>
        </w:numPr>
        <w:ind w:left="360" w:hanging="360"/>
        <w:rPr>
          <w:sz w:val="20"/>
          <w:szCs w:val="16"/>
        </w:rPr>
      </w:pPr>
      <w:bookmarkStart w:id="1" w:name="_Hlk115730627"/>
    </w:p>
    <w:bookmarkEnd w:id="0"/>
    <w:p w14:paraId="4AB76432" w14:textId="042A7404" w:rsidR="00AC6720" w:rsidRPr="00A938B7" w:rsidRDefault="00AC6720" w:rsidP="00AC6720">
      <w:pPr>
        <w:pStyle w:val="Listaconvietas"/>
        <w:ind w:left="720"/>
        <w:rPr>
          <w:b/>
        </w:rPr>
      </w:pPr>
      <w:r w:rsidRPr="00A938B7">
        <w:rPr>
          <w:b/>
          <w:lang w:bidi="es-ES"/>
        </w:rPr>
        <w:t>¿Cómo vamos a continuar trabajando en el reto que hemos identificado o en otros retos urgentes?</w:t>
      </w:r>
    </w:p>
    <w:tbl>
      <w:tblPr>
        <w:tblStyle w:val="Tablaconcuadrcula1Claro-nfasis2"/>
        <w:tblW w:w="9492" w:type="dxa"/>
        <w:tblInd w:w="137" w:type="dxa"/>
        <w:tblLook w:val="0420" w:firstRow="1" w:lastRow="0" w:firstColumn="0" w:lastColumn="0" w:noHBand="0" w:noVBand="1"/>
      </w:tblPr>
      <w:tblGrid>
        <w:gridCol w:w="1701"/>
        <w:gridCol w:w="7791"/>
      </w:tblGrid>
      <w:tr w:rsidR="005339D6" w:rsidRPr="00ED2DD6" w14:paraId="6390BA00" w14:textId="77777777" w:rsidTr="003B1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tcW w:w="1701" w:type="dxa"/>
            <w:hideMark/>
          </w:tcPr>
          <w:p w14:paraId="463B115E" w14:textId="77777777" w:rsidR="005339D6" w:rsidRPr="00ED2DD6" w:rsidRDefault="005339D6" w:rsidP="003B1DBA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PARTICIPANTE</w:t>
            </w:r>
          </w:p>
        </w:tc>
        <w:tc>
          <w:tcPr>
            <w:tcW w:w="7791" w:type="dxa"/>
            <w:hideMark/>
          </w:tcPr>
          <w:p w14:paraId="631624DA" w14:textId="77777777" w:rsidR="005339D6" w:rsidRPr="00ED2DD6" w:rsidRDefault="005339D6" w:rsidP="003B1DBA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SUGERENCIAS</w:t>
            </w:r>
          </w:p>
        </w:tc>
      </w:tr>
      <w:tr w:rsidR="005339D6" w:rsidRPr="00ED2DD6" w14:paraId="792419FD" w14:textId="77777777" w:rsidTr="003B1DBA">
        <w:trPr>
          <w:trHeight w:val="21"/>
        </w:trPr>
        <w:tc>
          <w:tcPr>
            <w:tcW w:w="1701" w:type="dxa"/>
            <w:hideMark/>
          </w:tcPr>
          <w:p w14:paraId="423C870A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GELLY</w:t>
            </w:r>
          </w:p>
        </w:tc>
        <w:tc>
          <w:tcPr>
            <w:tcW w:w="7791" w:type="dxa"/>
            <w:hideMark/>
          </w:tcPr>
          <w:p w14:paraId="271559D5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Asumir los compromisos establecidos</w:t>
            </w:r>
          </w:p>
        </w:tc>
      </w:tr>
      <w:tr w:rsidR="005339D6" w:rsidRPr="00ED2DD6" w14:paraId="1AA36E09" w14:textId="77777777" w:rsidTr="003B1DBA">
        <w:trPr>
          <w:trHeight w:val="320"/>
        </w:trPr>
        <w:tc>
          <w:tcPr>
            <w:tcW w:w="1701" w:type="dxa"/>
            <w:hideMark/>
          </w:tcPr>
          <w:p w14:paraId="79060867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ALFREDO</w:t>
            </w:r>
          </w:p>
        </w:tc>
        <w:tc>
          <w:tcPr>
            <w:tcW w:w="7791" w:type="dxa"/>
            <w:hideMark/>
          </w:tcPr>
          <w:p w14:paraId="777D3D3E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Coordinaciones constantes y periódicos; monitoreo y evaluación de actividades</w:t>
            </w:r>
          </w:p>
        </w:tc>
      </w:tr>
      <w:tr w:rsidR="005339D6" w:rsidRPr="00ED2DD6" w14:paraId="1BB468B7" w14:textId="77777777" w:rsidTr="003B1DBA">
        <w:trPr>
          <w:trHeight w:val="228"/>
        </w:trPr>
        <w:tc>
          <w:tcPr>
            <w:tcW w:w="1701" w:type="dxa"/>
            <w:hideMark/>
          </w:tcPr>
          <w:p w14:paraId="0AC10226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DAVID</w:t>
            </w:r>
          </w:p>
        </w:tc>
        <w:tc>
          <w:tcPr>
            <w:tcW w:w="7791" w:type="dxa"/>
            <w:hideMark/>
          </w:tcPr>
          <w:p w14:paraId="297C2C18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Reuniones periódicas</w:t>
            </w:r>
          </w:p>
        </w:tc>
      </w:tr>
      <w:tr w:rsidR="005339D6" w:rsidRPr="00ED2DD6" w14:paraId="29AFACA7" w14:textId="77777777" w:rsidTr="003B1DBA">
        <w:trPr>
          <w:trHeight w:val="150"/>
        </w:trPr>
        <w:tc>
          <w:tcPr>
            <w:tcW w:w="1701" w:type="dxa"/>
            <w:hideMark/>
          </w:tcPr>
          <w:p w14:paraId="7321FFB5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EDITH</w:t>
            </w:r>
          </w:p>
        </w:tc>
        <w:tc>
          <w:tcPr>
            <w:tcW w:w="7791" w:type="dxa"/>
            <w:hideMark/>
          </w:tcPr>
          <w:p w14:paraId="7A5BAAAD" w14:textId="6842B3B3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Continuar reuniones, cumplir con las tareas y los tiempos; rendición de cuentas</w:t>
            </w:r>
          </w:p>
        </w:tc>
      </w:tr>
      <w:tr w:rsidR="005339D6" w:rsidRPr="00ED2DD6" w14:paraId="4FD13241" w14:textId="77777777" w:rsidTr="003B1DBA">
        <w:trPr>
          <w:trHeight w:val="118"/>
        </w:trPr>
        <w:tc>
          <w:tcPr>
            <w:tcW w:w="1701" w:type="dxa"/>
            <w:hideMark/>
          </w:tcPr>
          <w:p w14:paraId="537F5B9B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VICTOR</w:t>
            </w:r>
          </w:p>
        </w:tc>
        <w:tc>
          <w:tcPr>
            <w:tcW w:w="7791" w:type="dxa"/>
            <w:hideMark/>
          </w:tcPr>
          <w:p w14:paraId="57EA3A73" w14:textId="6F28D181" w:rsidR="005339D6" w:rsidRPr="00ED2DD6" w:rsidRDefault="003B1DBA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Reuniones</w:t>
            </w:r>
          </w:p>
        </w:tc>
      </w:tr>
      <w:tr w:rsidR="005339D6" w:rsidRPr="00ED2DD6" w14:paraId="2FC4EE7B" w14:textId="77777777" w:rsidTr="003B1DBA">
        <w:trPr>
          <w:trHeight w:val="168"/>
        </w:trPr>
        <w:tc>
          <w:tcPr>
            <w:tcW w:w="1701" w:type="dxa"/>
            <w:hideMark/>
          </w:tcPr>
          <w:p w14:paraId="2781D7B5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PEDRO</w:t>
            </w:r>
          </w:p>
        </w:tc>
        <w:tc>
          <w:tcPr>
            <w:tcW w:w="7791" w:type="dxa"/>
            <w:hideMark/>
          </w:tcPr>
          <w:p w14:paraId="3B3D0A67" w14:textId="7D750D1A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 xml:space="preserve">Internet </w:t>
            </w:r>
            <w:proofErr w:type="spellStart"/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>intermitente</w:t>
            </w:r>
            <w:proofErr w:type="spellEnd"/>
          </w:p>
        </w:tc>
      </w:tr>
      <w:tr w:rsidR="005339D6" w:rsidRPr="00ED2DD6" w14:paraId="2A08DC9C" w14:textId="77777777" w:rsidTr="003B1DBA">
        <w:trPr>
          <w:trHeight w:val="218"/>
        </w:trPr>
        <w:tc>
          <w:tcPr>
            <w:tcW w:w="1701" w:type="dxa"/>
            <w:hideMark/>
          </w:tcPr>
          <w:p w14:paraId="30FDAF17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EVA</w:t>
            </w:r>
          </w:p>
        </w:tc>
        <w:tc>
          <w:tcPr>
            <w:tcW w:w="7791" w:type="dxa"/>
            <w:hideMark/>
          </w:tcPr>
          <w:p w14:paraId="0F32C6FF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Reuniones</w:t>
            </w:r>
          </w:p>
        </w:tc>
      </w:tr>
      <w:tr w:rsidR="005339D6" w:rsidRPr="00ED2DD6" w14:paraId="52F9E855" w14:textId="77777777" w:rsidTr="003B1DBA">
        <w:trPr>
          <w:trHeight w:val="140"/>
        </w:trPr>
        <w:tc>
          <w:tcPr>
            <w:tcW w:w="1701" w:type="dxa"/>
            <w:hideMark/>
          </w:tcPr>
          <w:p w14:paraId="31041A73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CAREN</w:t>
            </w:r>
          </w:p>
        </w:tc>
        <w:tc>
          <w:tcPr>
            <w:tcW w:w="7791" w:type="dxa"/>
            <w:hideMark/>
          </w:tcPr>
          <w:p w14:paraId="05777616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Reuniones presenciales de manera quincenal</w:t>
            </w:r>
          </w:p>
        </w:tc>
      </w:tr>
      <w:tr w:rsidR="005339D6" w:rsidRPr="00ED2DD6" w14:paraId="3235BC59" w14:textId="77777777" w:rsidTr="003B1DBA">
        <w:trPr>
          <w:trHeight w:val="190"/>
        </w:trPr>
        <w:tc>
          <w:tcPr>
            <w:tcW w:w="1701" w:type="dxa"/>
            <w:hideMark/>
          </w:tcPr>
          <w:p w14:paraId="5852E383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LUZ</w:t>
            </w:r>
          </w:p>
        </w:tc>
        <w:tc>
          <w:tcPr>
            <w:tcW w:w="7791" w:type="dxa"/>
            <w:hideMark/>
          </w:tcPr>
          <w:p w14:paraId="7EEF023C" w14:textId="77777777" w:rsidR="005339D6" w:rsidRPr="00ED2DD6" w:rsidRDefault="005339D6" w:rsidP="005339D6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Continuar con las reuniones periódicas</w:t>
            </w:r>
          </w:p>
        </w:tc>
      </w:tr>
    </w:tbl>
    <w:p w14:paraId="0954F164" w14:textId="77777777" w:rsidR="005339D6" w:rsidRPr="00ED2DD6" w:rsidRDefault="005339D6" w:rsidP="005339D6">
      <w:pPr>
        <w:pStyle w:val="Listaconvietas"/>
        <w:numPr>
          <w:ilvl w:val="0"/>
          <w:numId w:val="0"/>
        </w:numPr>
        <w:ind w:left="360" w:hanging="360"/>
        <w:rPr>
          <w:sz w:val="20"/>
          <w:szCs w:val="16"/>
          <w:lang w:val="es-MX"/>
        </w:rPr>
      </w:pPr>
    </w:p>
    <w:p w14:paraId="20893D17" w14:textId="77777777" w:rsidR="00AC6720" w:rsidRPr="00A938B7" w:rsidRDefault="00AC6720" w:rsidP="00AC6720">
      <w:pPr>
        <w:pStyle w:val="Listaconnmeros"/>
      </w:pPr>
      <w:r w:rsidRPr="00A938B7">
        <w:rPr>
          <w:lang w:bidi="es-ES"/>
        </w:rPr>
        <w:t>D</w:t>
      </w:r>
      <w:r w:rsidR="004A72CE" w:rsidRPr="00A938B7">
        <w:rPr>
          <w:lang w:bidi="es-ES"/>
        </w:rPr>
        <w:t xml:space="preserve">iscutan </w:t>
      </w:r>
      <w:r w:rsidR="0086416C" w:rsidRPr="00A938B7">
        <w:rPr>
          <w:lang w:bidi="es-ES"/>
        </w:rPr>
        <w:t>sobre la</w:t>
      </w:r>
      <w:r w:rsidRPr="00A938B7">
        <w:rPr>
          <w:lang w:bidi="es-ES"/>
        </w:rPr>
        <w:t xml:space="preserve"> dinámica del equipo respondiendo a las preguntas siguientes. </w:t>
      </w:r>
      <w:r w:rsidRPr="00A938B7">
        <w:rPr>
          <w:b/>
          <w:lang w:bidi="es-ES"/>
        </w:rPr>
        <w:t>45 minutos</w:t>
      </w:r>
    </w:p>
    <w:p w14:paraId="5C960774" w14:textId="66C537DD" w:rsidR="00AC6720" w:rsidRPr="00A938B7" w:rsidRDefault="00AC6720" w:rsidP="00632D69">
      <w:pPr>
        <w:pStyle w:val="Listaconvietas"/>
        <w:ind w:left="720"/>
      </w:pPr>
      <w:r w:rsidRPr="00A938B7">
        <w:rPr>
          <w:lang w:bidi="es-ES"/>
        </w:rPr>
        <w:t>¿Qué es lo que nos gusta de nuestro modo de trabajar en equipo?</w:t>
      </w:r>
    </w:p>
    <w:tbl>
      <w:tblPr>
        <w:tblStyle w:val="Tablaconcuadrcula1Claro-nfasis2"/>
        <w:tblW w:w="9492" w:type="dxa"/>
        <w:tblInd w:w="137" w:type="dxa"/>
        <w:tblLook w:val="0420" w:firstRow="1" w:lastRow="0" w:firstColumn="0" w:lastColumn="0" w:noHBand="0" w:noVBand="1"/>
      </w:tblPr>
      <w:tblGrid>
        <w:gridCol w:w="1701"/>
        <w:gridCol w:w="7791"/>
      </w:tblGrid>
      <w:tr w:rsidR="00A938B7" w:rsidRPr="00ED2DD6" w14:paraId="1021888A" w14:textId="77777777" w:rsidTr="003B1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tcW w:w="1701" w:type="dxa"/>
            <w:hideMark/>
          </w:tcPr>
          <w:p w14:paraId="090BEABE" w14:textId="77777777" w:rsidR="00A938B7" w:rsidRPr="00ED2DD6" w:rsidRDefault="00A938B7" w:rsidP="003B1DBA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PARTICIPANTE</w:t>
            </w:r>
          </w:p>
        </w:tc>
        <w:tc>
          <w:tcPr>
            <w:tcW w:w="7791" w:type="dxa"/>
            <w:hideMark/>
          </w:tcPr>
          <w:p w14:paraId="293923DC" w14:textId="77777777" w:rsidR="00A938B7" w:rsidRPr="00ED2DD6" w:rsidRDefault="00A938B7" w:rsidP="003B1DBA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INTERVENCIONES</w:t>
            </w:r>
          </w:p>
        </w:tc>
      </w:tr>
      <w:tr w:rsidR="00A938B7" w:rsidRPr="00ED2DD6" w14:paraId="2C814EF4" w14:textId="77777777" w:rsidTr="003B1DBA">
        <w:trPr>
          <w:trHeight w:val="206"/>
        </w:trPr>
        <w:tc>
          <w:tcPr>
            <w:tcW w:w="1701" w:type="dxa"/>
            <w:hideMark/>
          </w:tcPr>
          <w:p w14:paraId="717FD2E6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GELLY</w:t>
            </w:r>
          </w:p>
        </w:tc>
        <w:tc>
          <w:tcPr>
            <w:tcW w:w="7791" w:type="dxa"/>
            <w:hideMark/>
          </w:tcPr>
          <w:p w14:paraId="4FCAA74F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Aprende a ser tolerante</w:t>
            </w:r>
          </w:p>
        </w:tc>
      </w:tr>
      <w:tr w:rsidR="00A938B7" w:rsidRPr="00ED2DD6" w14:paraId="04E1334F" w14:textId="77777777" w:rsidTr="003B1DBA">
        <w:trPr>
          <w:trHeight w:val="126"/>
        </w:trPr>
        <w:tc>
          <w:tcPr>
            <w:tcW w:w="1701" w:type="dxa"/>
            <w:hideMark/>
          </w:tcPr>
          <w:p w14:paraId="77BEA487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ALFREDO</w:t>
            </w:r>
          </w:p>
        </w:tc>
        <w:tc>
          <w:tcPr>
            <w:tcW w:w="7791" w:type="dxa"/>
            <w:hideMark/>
          </w:tcPr>
          <w:p w14:paraId="67BAD098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Ponerse en el lugar del colega</w:t>
            </w:r>
          </w:p>
        </w:tc>
      </w:tr>
      <w:tr w:rsidR="00A938B7" w:rsidRPr="00ED2DD6" w14:paraId="63354EF9" w14:textId="77777777" w:rsidTr="003B1DBA">
        <w:trPr>
          <w:trHeight w:val="48"/>
        </w:trPr>
        <w:tc>
          <w:tcPr>
            <w:tcW w:w="1701" w:type="dxa"/>
            <w:hideMark/>
          </w:tcPr>
          <w:p w14:paraId="4E7A1A3E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DAVID</w:t>
            </w:r>
          </w:p>
        </w:tc>
        <w:tc>
          <w:tcPr>
            <w:tcW w:w="7791" w:type="dxa"/>
            <w:hideMark/>
          </w:tcPr>
          <w:p w14:paraId="3D4D8D5F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Participar activa con los miembros</w:t>
            </w:r>
          </w:p>
        </w:tc>
      </w:tr>
      <w:tr w:rsidR="00A938B7" w:rsidRPr="00ED2DD6" w14:paraId="7AE68757" w14:textId="77777777" w:rsidTr="003B1DBA">
        <w:trPr>
          <w:trHeight w:val="349"/>
        </w:trPr>
        <w:tc>
          <w:tcPr>
            <w:tcW w:w="1701" w:type="dxa"/>
            <w:hideMark/>
          </w:tcPr>
          <w:p w14:paraId="0F23A204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EDITH</w:t>
            </w:r>
          </w:p>
        </w:tc>
        <w:tc>
          <w:tcPr>
            <w:tcW w:w="7791" w:type="dxa"/>
            <w:hideMark/>
          </w:tcPr>
          <w:p w14:paraId="650B3B15" w14:textId="4B93E50A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Tener una visión compartida</w:t>
            </w:r>
          </w:p>
        </w:tc>
      </w:tr>
      <w:tr w:rsidR="00A938B7" w:rsidRPr="00ED2DD6" w14:paraId="36E0E714" w14:textId="77777777" w:rsidTr="003B1DBA">
        <w:trPr>
          <w:trHeight w:val="47"/>
        </w:trPr>
        <w:tc>
          <w:tcPr>
            <w:tcW w:w="1701" w:type="dxa"/>
            <w:hideMark/>
          </w:tcPr>
          <w:p w14:paraId="78E31854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VICTOR</w:t>
            </w:r>
          </w:p>
        </w:tc>
        <w:tc>
          <w:tcPr>
            <w:tcW w:w="7791" w:type="dxa"/>
            <w:hideMark/>
          </w:tcPr>
          <w:p w14:paraId="3B2934F1" w14:textId="61DF0441" w:rsidR="00A938B7" w:rsidRPr="00ED2DD6" w:rsidRDefault="003B1DBA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Participar activa con los miembros</w:t>
            </w:r>
          </w:p>
        </w:tc>
      </w:tr>
      <w:tr w:rsidR="00A938B7" w:rsidRPr="00ED2DD6" w14:paraId="19E48443" w14:textId="77777777" w:rsidTr="003B1DBA">
        <w:trPr>
          <w:trHeight w:val="97"/>
        </w:trPr>
        <w:tc>
          <w:tcPr>
            <w:tcW w:w="1701" w:type="dxa"/>
            <w:hideMark/>
          </w:tcPr>
          <w:p w14:paraId="6D0DC8D3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PEDRO</w:t>
            </w:r>
          </w:p>
        </w:tc>
        <w:tc>
          <w:tcPr>
            <w:tcW w:w="7791" w:type="dxa"/>
            <w:hideMark/>
          </w:tcPr>
          <w:p w14:paraId="44DE2955" w14:textId="71CAAC9E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 xml:space="preserve">Internet </w:t>
            </w:r>
            <w:proofErr w:type="spellStart"/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>intermitente</w:t>
            </w:r>
            <w:proofErr w:type="spellEnd"/>
          </w:p>
        </w:tc>
      </w:tr>
      <w:tr w:rsidR="00A938B7" w:rsidRPr="00ED2DD6" w14:paraId="68EF1D62" w14:textId="77777777" w:rsidTr="003B1DBA">
        <w:trPr>
          <w:trHeight w:val="194"/>
        </w:trPr>
        <w:tc>
          <w:tcPr>
            <w:tcW w:w="1701" w:type="dxa"/>
            <w:hideMark/>
          </w:tcPr>
          <w:p w14:paraId="6EB2C4C5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EVA</w:t>
            </w:r>
          </w:p>
        </w:tc>
        <w:tc>
          <w:tcPr>
            <w:tcW w:w="7791" w:type="dxa"/>
            <w:hideMark/>
          </w:tcPr>
          <w:p w14:paraId="5B33AFE0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Integración, el reconocimiento de las competencias de cada integrante del equipo</w:t>
            </w:r>
          </w:p>
        </w:tc>
      </w:tr>
      <w:tr w:rsidR="00A938B7" w:rsidRPr="00ED2DD6" w14:paraId="10CA7F07" w14:textId="77777777" w:rsidTr="003B1DBA">
        <w:trPr>
          <w:trHeight w:val="228"/>
        </w:trPr>
        <w:tc>
          <w:tcPr>
            <w:tcW w:w="1701" w:type="dxa"/>
            <w:hideMark/>
          </w:tcPr>
          <w:p w14:paraId="38471FDB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CAREN</w:t>
            </w:r>
          </w:p>
        </w:tc>
        <w:tc>
          <w:tcPr>
            <w:tcW w:w="7791" w:type="dxa"/>
            <w:hideMark/>
          </w:tcPr>
          <w:p w14:paraId="1B9DD393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Asumir responsabilidades y compromisos</w:t>
            </w:r>
          </w:p>
        </w:tc>
      </w:tr>
      <w:tr w:rsidR="00A938B7" w:rsidRPr="00ED2DD6" w14:paraId="0201CBE0" w14:textId="77777777" w:rsidTr="003B1DBA">
        <w:trPr>
          <w:trHeight w:val="259"/>
        </w:trPr>
        <w:tc>
          <w:tcPr>
            <w:tcW w:w="1701" w:type="dxa"/>
            <w:hideMark/>
          </w:tcPr>
          <w:p w14:paraId="4377F41A" w14:textId="77777777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LUZ G</w:t>
            </w:r>
          </w:p>
        </w:tc>
        <w:tc>
          <w:tcPr>
            <w:tcW w:w="7791" w:type="dxa"/>
            <w:hideMark/>
          </w:tcPr>
          <w:p w14:paraId="6BDC6B00" w14:textId="0E357479" w:rsidR="00A938B7" w:rsidRPr="00ED2DD6" w:rsidRDefault="00A938B7" w:rsidP="00A938B7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 xml:space="preserve">Ser </w:t>
            </w:r>
            <w:r w:rsidR="00973980"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más</w:t>
            </w: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 xml:space="preserve"> </w:t>
            </w:r>
            <w:r w:rsidR="00973980"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empáticos</w:t>
            </w:r>
          </w:p>
        </w:tc>
      </w:tr>
    </w:tbl>
    <w:p w14:paraId="36FCF72C" w14:textId="2003C9C9" w:rsidR="00A938B7" w:rsidRPr="00A938B7" w:rsidRDefault="00A938B7" w:rsidP="00A938B7">
      <w:pPr>
        <w:pStyle w:val="Listaconvietas"/>
        <w:numPr>
          <w:ilvl w:val="0"/>
          <w:numId w:val="0"/>
        </w:numPr>
        <w:ind w:left="360" w:hanging="360"/>
        <w:rPr>
          <w:sz w:val="20"/>
          <w:highlight w:val="cyan"/>
          <w:lang w:bidi="es-ES"/>
        </w:rPr>
      </w:pPr>
    </w:p>
    <w:p w14:paraId="78667092" w14:textId="15E9A11C" w:rsidR="00C577E0" w:rsidRDefault="00AC6720" w:rsidP="00C577E0">
      <w:pPr>
        <w:pStyle w:val="Listaconvietas"/>
        <w:numPr>
          <w:ilvl w:val="0"/>
          <w:numId w:val="0"/>
        </w:numPr>
        <w:ind w:left="360" w:hanging="360"/>
        <w:rPr>
          <w:highlight w:val="cyan"/>
          <w:lang w:bidi="es-ES"/>
        </w:rPr>
      </w:pPr>
      <w:r w:rsidRPr="00C577E0">
        <w:rPr>
          <w:lang w:bidi="es-ES"/>
        </w:rPr>
        <w:t>¿</w:t>
      </w:r>
      <w:r w:rsidRPr="00C577E0">
        <w:rPr>
          <w:b/>
          <w:lang w:bidi="es-ES"/>
        </w:rPr>
        <w:t>Cómo han servido las reuniones de equipo para hacer frente al reto?</w:t>
      </w:r>
    </w:p>
    <w:tbl>
      <w:tblPr>
        <w:tblStyle w:val="Tablaconcuadrcula1Claro-nfasis2"/>
        <w:tblW w:w="9351" w:type="dxa"/>
        <w:tblInd w:w="137" w:type="dxa"/>
        <w:tblLook w:val="0420" w:firstRow="1" w:lastRow="0" w:firstColumn="0" w:lastColumn="0" w:noHBand="0" w:noVBand="1"/>
      </w:tblPr>
      <w:tblGrid>
        <w:gridCol w:w="1701"/>
        <w:gridCol w:w="7650"/>
      </w:tblGrid>
      <w:tr w:rsidR="00C577E0" w:rsidRPr="00ED2DD6" w14:paraId="40D1D486" w14:textId="77777777" w:rsidTr="003B1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tcW w:w="1701" w:type="dxa"/>
            <w:hideMark/>
          </w:tcPr>
          <w:p w14:paraId="0C032E7E" w14:textId="77777777" w:rsidR="00C577E0" w:rsidRPr="00ED2DD6" w:rsidRDefault="00C577E0" w:rsidP="003B1DBA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PARTICIPANTE</w:t>
            </w:r>
          </w:p>
        </w:tc>
        <w:tc>
          <w:tcPr>
            <w:tcW w:w="7650" w:type="dxa"/>
            <w:hideMark/>
          </w:tcPr>
          <w:p w14:paraId="711B567C" w14:textId="77777777" w:rsidR="00C577E0" w:rsidRPr="00ED2DD6" w:rsidRDefault="00C577E0" w:rsidP="003B1DBA">
            <w:pPr>
              <w:pStyle w:val="Listaconvietas"/>
              <w:numPr>
                <w:ilvl w:val="0"/>
                <w:numId w:val="0"/>
              </w:numPr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INTERVENCIONES</w:t>
            </w:r>
          </w:p>
        </w:tc>
      </w:tr>
      <w:tr w:rsidR="00C577E0" w:rsidRPr="00ED2DD6" w14:paraId="5D21AF4C" w14:textId="77777777" w:rsidTr="003B1DBA">
        <w:trPr>
          <w:trHeight w:val="18"/>
        </w:trPr>
        <w:tc>
          <w:tcPr>
            <w:tcW w:w="1701" w:type="dxa"/>
            <w:hideMark/>
          </w:tcPr>
          <w:p w14:paraId="4CD2EDB9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GELLY</w:t>
            </w:r>
          </w:p>
        </w:tc>
        <w:tc>
          <w:tcPr>
            <w:tcW w:w="7650" w:type="dxa"/>
            <w:hideMark/>
          </w:tcPr>
          <w:p w14:paraId="52F6B244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Organizarnos como equipo y asumir un reto</w:t>
            </w:r>
          </w:p>
        </w:tc>
      </w:tr>
      <w:tr w:rsidR="00C577E0" w:rsidRPr="00ED2DD6" w14:paraId="68956C32" w14:textId="77777777" w:rsidTr="003B1DBA">
        <w:trPr>
          <w:trHeight w:val="92"/>
        </w:trPr>
        <w:tc>
          <w:tcPr>
            <w:tcW w:w="1701" w:type="dxa"/>
            <w:hideMark/>
          </w:tcPr>
          <w:p w14:paraId="704ED338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ALFREDO</w:t>
            </w:r>
          </w:p>
        </w:tc>
        <w:tc>
          <w:tcPr>
            <w:tcW w:w="7650" w:type="dxa"/>
            <w:hideMark/>
          </w:tcPr>
          <w:p w14:paraId="1B09F8AB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Permite tomar decisiones con mayor asertividad</w:t>
            </w:r>
          </w:p>
        </w:tc>
      </w:tr>
      <w:tr w:rsidR="00C577E0" w:rsidRPr="00ED2DD6" w14:paraId="12A55F37" w14:textId="77777777" w:rsidTr="003B1DBA">
        <w:trPr>
          <w:trHeight w:val="284"/>
        </w:trPr>
        <w:tc>
          <w:tcPr>
            <w:tcW w:w="1701" w:type="dxa"/>
            <w:hideMark/>
          </w:tcPr>
          <w:p w14:paraId="47649D38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DAVID</w:t>
            </w:r>
          </w:p>
        </w:tc>
        <w:tc>
          <w:tcPr>
            <w:tcW w:w="7650" w:type="dxa"/>
            <w:hideMark/>
          </w:tcPr>
          <w:p w14:paraId="79F04C20" w14:textId="494FF3D3" w:rsidR="00C577E0" w:rsidRPr="00ED2DD6" w:rsidRDefault="003B1DBA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Permite tomar</w:t>
            </w:r>
            <w:r w:rsidR="00C577E0"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 xml:space="preserve"> decisiones informadas</w:t>
            </w:r>
          </w:p>
        </w:tc>
      </w:tr>
      <w:tr w:rsidR="00C577E0" w:rsidRPr="00ED2DD6" w14:paraId="74F9DB92" w14:textId="77777777" w:rsidTr="003B1DBA">
        <w:trPr>
          <w:trHeight w:val="110"/>
        </w:trPr>
        <w:tc>
          <w:tcPr>
            <w:tcW w:w="1701" w:type="dxa"/>
            <w:hideMark/>
          </w:tcPr>
          <w:p w14:paraId="6D42708F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EDITH</w:t>
            </w:r>
          </w:p>
        </w:tc>
        <w:tc>
          <w:tcPr>
            <w:tcW w:w="7650" w:type="dxa"/>
            <w:hideMark/>
          </w:tcPr>
          <w:p w14:paraId="28E504E7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Valorar las cualidades de cada uno</w:t>
            </w:r>
          </w:p>
        </w:tc>
      </w:tr>
      <w:tr w:rsidR="00C577E0" w:rsidRPr="00ED2DD6" w14:paraId="7FC67A54" w14:textId="77777777" w:rsidTr="003B1DBA">
        <w:trPr>
          <w:trHeight w:val="113"/>
        </w:trPr>
        <w:tc>
          <w:tcPr>
            <w:tcW w:w="1701" w:type="dxa"/>
            <w:hideMark/>
          </w:tcPr>
          <w:p w14:paraId="30695F16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VICTOR</w:t>
            </w:r>
          </w:p>
        </w:tc>
        <w:tc>
          <w:tcPr>
            <w:tcW w:w="7650" w:type="dxa"/>
            <w:hideMark/>
          </w:tcPr>
          <w:p w14:paraId="557189F6" w14:textId="43A861B3" w:rsidR="00C577E0" w:rsidRPr="00ED2DD6" w:rsidRDefault="00EB47F6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Organizarnos como equipo</w:t>
            </w:r>
          </w:p>
        </w:tc>
      </w:tr>
      <w:tr w:rsidR="00C577E0" w:rsidRPr="00ED2DD6" w14:paraId="6F551B82" w14:textId="77777777" w:rsidTr="003B1DBA">
        <w:trPr>
          <w:trHeight w:val="319"/>
        </w:trPr>
        <w:tc>
          <w:tcPr>
            <w:tcW w:w="1701" w:type="dxa"/>
            <w:hideMark/>
          </w:tcPr>
          <w:p w14:paraId="7C4FF228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PEDRO</w:t>
            </w:r>
          </w:p>
        </w:tc>
        <w:tc>
          <w:tcPr>
            <w:tcW w:w="7650" w:type="dxa"/>
            <w:hideMark/>
          </w:tcPr>
          <w:p w14:paraId="2209DC4C" w14:textId="38438432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 xml:space="preserve">Internet </w:t>
            </w:r>
            <w:proofErr w:type="spellStart"/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>intermitente</w:t>
            </w:r>
            <w:proofErr w:type="spellEnd"/>
          </w:p>
        </w:tc>
      </w:tr>
      <w:tr w:rsidR="00C577E0" w:rsidRPr="00ED2DD6" w14:paraId="338F9D22" w14:textId="77777777" w:rsidTr="003B1DBA">
        <w:trPr>
          <w:trHeight w:val="227"/>
        </w:trPr>
        <w:tc>
          <w:tcPr>
            <w:tcW w:w="1701" w:type="dxa"/>
            <w:hideMark/>
          </w:tcPr>
          <w:p w14:paraId="2F0D4A81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lastRenderedPageBreak/>
              <w:t>EVA</w:t>
            </w:r>
          </w:p>
        </w:tc>
        <w:tc>
          <w:tcPr>
            <w:tcW w:w="7650" w:type="dxa"/>
            <w:hideMark/>
          </w:tcPr>
          <w:p w14:paraId="2BF00F81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Articularnos e integrarnos como equipo</w:t>
            </w:r>
          </w:p>
        </w:tc>
      </w:tr>
      <w:tr w:rsidR="00C577E0" w:rsidRPr="00ED2DD6" w14:paraId="7C7CE7BE" w14:textId="77777777" w:rsidTr="003B1DBA">
        <w:trPr>
          <w:trHeight w:val="291"/>
        </w:trPr>
        <w:tc>
          <w:tcPr>
            <w:tcW w:w="1701" w:type="dxa"/>
            <w:hideMark/>
          </w:tcPr>
          <w:p w14:paraId="278BEFF4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CAREN</w:t>
            </w:r>
          </w:p>
        </w:tc>
        <w:tc>
          <w:tcPr>
            <w:tcW w:w="7650" w:type="dxa"/>
            <w:hideMark/>
          </w:tcPr>
          <w:p w14:paraId="3E812BDF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Conocer el grado de responsabilidad que tiene nuestros compañeros frente al proyecto</w:t>
            </w:r>
          </w:p>
        </w:tc>
      </w:tr>
      <w:tr w:rsidR="00C577E0" w:rsidRPr="00ED2DD6" w14:paraId="06D40926" w14:textId="77777777" w:rsidTr="003B1DBA">
        <w:trPr>
          <w:trHeight w:val="76"/>
        </w:trPr>
        <w:tc>
          <w:tcPr>
            <w:tcW w:w="1701" w:type="dxa"/>
            <w:hideMark/>
          </w:tcPr>
          <w:p w14:paraId="5ED36D24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LUZ</w:t>
            </w:r>
          </w:p>
        </w:tc>
        <w:tc>
          <w:tcPr>
            <w:tcW w:w="7650" w:type="dxa"/>
            <w:hideMark/>
          </w:tcPr>
          <w:p w14:paraId="700EE780" w14:textId="77777777" w:rsidR="00C577E0" w:rsidRPr="00ED2DD6" w:rsidRDefault="00C577E0" w:rsidP="00C577E0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Comprometernos con las actividades que realizamos como institución</w:t>
            </w:r>
          </w:p>
        </w:tc>
      </w:tr>
    </w:tbl>
    <w:p w14:paraId="6E53E48F" w14:textId="77777777" w:rsidR="00C577E0" w:rsidRPr="00ED2DD6" w:rsidRDefault="00C577E0" w:rsidP="00C577E0">
      <w:pPr>
        <w:pStyle w:val="Listaconvietas"/>
        <w:numPr>
          <w:ilvl w:val="0"/>
          <w:numId w:val="0"/>
        </w:numPr>
        <w:ind w:left="360" w:hanging="360"/>
        <w:rPr>
          <w:sz w:val="20"/>
          <w:szCs w:val="16"/>
          <w:highlight w:val="cyan"/>
        </w:rPr>
      </w:pPr>
    </w:p>
    <w:p w14:paraId="648F3999" w14:textId="2F9A64FA" w:rsidR="0052424F" w:rsidRDefault="00AC6720" w:rsidP="0052424F">
      <w:pPr>
        <w:pStyle w:val="Listaconvietas"/>
        <w:numPr>
          <w:ilvl w:val="0"/>
          <w:numId w:val="0"/>
        </w:numPr>
        <w:ind w:left="360" w:hanging="360"/>
        <w:rPr>
          <w:highlight w:val="cyan"/>
          <w:lang w:bidi="es-ES"/>
        </w:rPr>
      </w:pPr>
      <w:r w:rsidRPr="00EB47F6">
        <w:rPr>
          <w:lang w:bidi="es-ES"/>
        </w:rPr>
        <w:t>¿</w:t>
      </w:r>
      <w:r w:rsidRPr="0052424F">
        <w:rPr>
          <w:b/>
          <w:lang w:bidi="es-ES"/>
        </w:rPr>
        <w:t>Qué podemos mejorar en nuestra forma de trabajar juntos de</w:t>
      </w:r>
      <w:r w:rsidR="00A777DC" w:rsidRPr="0052424F">
        <w:rPr>
          <w:b/>
          <w:lang w:bidi="es-ES"/>
        </w:rPr>
        <w:t xml:space="preserve"> aquí en adelante</w:t>
      </w:r>
      <w:r w:rsidRPr="0052424F">
        <w:rPr>
          <w:b/>
          <w:lang w:bidi="es-ES"/>
        </w:rPr>
        <w:t>?</w:t>
      </w:r>
    </w:p>
    <w:tbl>
      <w:tblPr>
        <w:tblStyle w:val="Tablaconcuadrcula1Claro-nfasis2"/>
        <w:tblW w:w="7967" w:type="dxa"/>
        <w:tblInd w:w="137" w:type="dxa"/>
        <w:tblLook w:val="0420" w:firstRow="1" w:lastRow="0" w:firstColumn="0" w:lastColumn="0" w:noHBand="0" w:noVBand="1"/>
      </w:tblPr>
      <w:tblGrid>
        <w:gridCol w:w="1843"/>
        <w:gridCol w:w="6124"/>
      </w:tblGrid>
      <w:tr w:rsidR="0052424F" w:rsidRPr="00ED2DD6" w14:paraId="699CD044" w14:textId="77777777" w:rsidTr="00EB4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tcW w:w="1843" w:type="dxa"/>
            <w:hideMark/>
          </w:tcPr>
          <w:p w14:paraId="4D7C8A25" w14:textId="77777777" w:rsidR="0052424F" w:rsidRPr="00ED2DD6" w:rsidRDefault="0052424F" w:rsidP="00EB47F6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PARTICIPANTE</w:t>
            </w:r>
          </w:p>
        </w:tc>
        <w:tc>
          <w:tcPr>
            <w:tcW w:w="6124" w:type="dxa"/>
            <w:hideMark/>
          </w:tcPr>
          <w:p w14:paraId="3DCC81D0" w14:textId="77777777" w:rsidR="0052424F" w:rsidRPr="00ED2DD6" w:rsidRDefault="0052424F" w:rsidP="00EB47F6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INTERVENCIONES</w:t>
            </w:r>
          </w:p>
        </w:tc>
      </w:tr>
      <w:tr w:rsidR="0052424F" w:rsidRPr="00ED2DD6" w14:paraId="47DF4E8B" w14:textId="77777777" w:rsidTr="00EB47F6">
        <w:trPr>
          <w:trHeight w:val="132"/>
        </w:trPr>
        <w:tc>
          <w:tcPr>
            <w:tcW w:w="1843" w:type="dxa"/>
            <w:hideMark/>
          </w:tcPr>
          <w:p w14:paraId="3FEEBA63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GELLY</w:t>
            </w:r>
          </w:p>
        </w:tc>
        <w:tc>
          <w:tcPr>
            <w:tcW w:w="6124" w:type="dxa"/>
            <w:hideMark/>
          </w:tcPr>
          <w:p w14:paraId="44714134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Mejorar la Comunicación</w:t>
            </w:r>
          </w:p>
        </w:tc>
      </w:tr>
      <w:tr w:rsidR="0052424F" w:rsidRPr="00ED2DD6" w14:paraId="4DFE2EED" w14:textId="77777777" w:rsidTr="00EB47F6">
        <w:trPr>
          <w:trHeight w:val="180"/>
        </w:trPr>
        <w:tc>
          <w:tcPr>
            <w:tcW w:w="1843" w:type="dxa"/>
            <w:hideMark/>
          </w:tcPr>
          <w:p w14:paraId="5CD4FE7D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ALFREDO</w:t>
            </w:r>
          </w:p>
        </w:tc>
        <w:tc>
          <w:tcPr>
            <w:tcW w:w="6124" w:type="dxa"/>
            <w:hideMark/>
          </w:tcPr>
          <w:p w14:paraId="7233F300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Mejorar la empatía</w:t>
            </w:r>
          </w:p>
        </w:tc>
      </w:tr>
      <w:tr w:rsidR="0052424F" w:rsidRPr="00ED2DD6" w14:paraId="655227CF" w14:textId="77777777" w:rsidTr="00EB47F6">
        <w:trPr>
          <w:trHeight w:val="102"/>
        </w:trPr>
        <w:tc>
          <w:tcPr>
            <w:tcW w:w="1843" w:type="dxa"/>
            <w:hideMark/>
          </w:tcPr>
          <w:p w14:paraId="2B5B118A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DAVID</w:t>
            </w:r>
          </w:p>
        </w:tc>
        <w:tc>
          <w:tcPr>
            <w:tcW w:w="6124" w:type="dxa"/>
            <w:hideMark/>
          </w:tcPr>
          <w:p w14:paraId="5FBCB3FF" w14:textId="7D8B396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Ser más concisos</w:t>
            </w:r>
          </w:p>
        </w:tc>
      </w:tr>
      <w:tr w:rsidR="0052424F" w:rsidRPr="00ED2DD6" w14:paraId="53A94D2F" w14:textId="77777777" w:rsidTr="00EB47F6">
        <w:trPr>
          <w:trHeight w:val="316"/>
        </w:trPr>
        <w:tc>
          <w:tcPr>
            <w:tcW w:w="1843" w:type="dxa"/>
            <w:hideMark/>
          </w:tcPr>
          <w:p w14:paraId="1BCE18CD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EDITH</w:t>
            </w:r>
          </w:p>
        </w:tc>
        <w:tc>
          <w:tcPr>
            <w:tcW w:w="6124" w:type="dxa"/>
            <w:hideMark/>
          </w:tcPr>
          <w:p w14:paraId="4C9A39D4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Puntualidad y cumplir con tareas</w:t>
            </w:r>
          </w:p>
        </w:tc>
      </w:tr>
      <w:tr w:rsidR="0052424F" w:rsidRPr="00ED2DD6" w14:paraId="7DF814D4" w14:textId="77777777" w:rsidTr="00EB47F6">
        <w:trPr>
          <w:trHeight w:val="189"/>
        </w:trPr>
        <w:tc>
          <w:tcPr>
            <w:tcW w:w="1843" w:type="dxa"/>
            <w:hideMark/>
          </w:tcPr>
          <w:p w14:paraId="2102F5BE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VICTOR</w:t>
            </w:r>
          </w:p>
        </w:tc>
        <w:tc>
          <w:tcPr>
            <w:tcW w:w="6124" w:type="dxa"/>
            <w:hideMark/>
          </w:tcPr>
          <w:p w14:paraId="099A428F" w14:textId="1911AFB3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 xml:space="preserve">No </w:t>
            </w:r>
            <w:proofErr w:type="spellStart"/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>asistió</w:t>
            </w:r>
            <w:proofErr w:type="spellEnd"/>
          </w:p>
        </w:tc>
      </w:tr>
      <w:tr w:rsidR="0052424F" w:rsidRPr="00ED2DD6" w14:paraId="36141AA1" w14:textId="77777777" w:rsidTr="00EB47F6">
        <w:trPr>
          <w:trHeight w:val="189"/>
        </w:trPr>
        <w:tc>
          <w:tcPr>
            <w:tcW w:w="1843" w:type="dxa"/>
            <w:hideMark/>
          </w:tcPr>
          <w:p w14:paraId="314401A7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PEDRO</w:t>
            </w:r>
          </w:p>
        </w:tc>
        <w:tc>
          <w:tcPr>
            <w:tcW w:w="6124" w:type="dxa"/>
            <w:hideMark/>
          </w:tcPr>
          <w:p w14:paraId="1900283B" w14:textId="568E2B2F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 xml:space="preserve">Internet </w:t>
            </w:r>
            <w:proofErr w:type="spellStart"/>
            <w:r w:rsidRPr="00ED2DD6">
              <w:rPr>
                <w:rFonts w:ascii="Arial Narrow" w:hAnsi="Arial Narrow"/>
                <w:sz w:val="22"/>
                <w:szCs w:val="22"/>
                <w:lang w:val="en-US" w:bidi="es-ES"/>
              </w:rPr>
              <w:t>intermitente</w:t>
            </w:r>
            <w:proofErr w:type="spellEnd"/>
          </w:p>
        </w:tc>
      </w:tr>
      <w:tr w:rsidR="0052424F" w:rsidRPr="00ED2DD6" w14:paraId="6916E709" w14:textId="77777777" w:rsidTr="00EB47F6">
        <w:trPr>
          <w:trHeight w:val="110"/>
        </w:trPr>
        <w:tc>
          <w:tcPr>
            <w:tcW w:w="1843" w:type="dxa"/>
            <w:hideMark/>
          </w:tcPr>
          <w:p w14:paraId="3C4E58FF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EVA</w:t>
            </w:r>
          </w:p>
        </w:tc>
        <w:tc>
          <w:tcPr>
            <w:tcW w:w="6124" w:type="dxa"/>
            <w:hideMark/>
          </w:tcPr>
          <w:p w14:paraId="24B9058E" w14:textId="5838DB6E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Ser más tolerante</w:t>
            </w:r>
          </w:p>
        </w:tc>
      </w:tr>
      <w:tr w:rsidR="0052424F" w:rsidRPr="00ED2DD6" w14:paraId="478C80E9" w14:textId="77777777" w:rsidTr="00EB47F6">
        <w:trPr>
          <w:trHeight w:val="160"/>
        </w:trPr>
        <w:tc>
          <w:tcPr>
            <w:tcW w:w="1843" w:type="dxa"/>
            <w:hideMark/>
          </w:tcPr>
          <w:p w14:paraId="2EAA24EE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CAREN</w:t>
            </w:r>
          </w:p>
        </w:tc>
        <w:tc>
          <w:tcPr>
            <w:tcW w:w="6124" w:type="dxa"/>
            <w:hideMark/>
          </w:tcPr>
          <w:p w14:paraId="50577E13" w14:textId="142A6C75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Más participativos</w:t>
            </w:r>
          </w:p>
        </w:tc>
      </w:tr>
      <w:tr w:rsidR="0052424F" w:rsidRPr="00ED2DD6" w14:paraId="4E582D90" w14:textId="77777777" w:rsidTr="00EB47F6">
        <w:trPr>
          <w:trHeight w:val="223"/>
        </w:trPr>
        <w:tc>
          <w:tcPr>
            <w:tcW w:w="1843" w:type="dxa"/>
            <w:hideMark/>
          </w:tcPr>
          <w:p w14:paraId="743A3499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n-US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LUZ</w:t>
            </w:r>
          </w:p>
        </w:tc>
        <w:tc>
          <w:tcPr>
            <w:tcW w:w="6124" w:type="dxa"/>
            <w:hideMark/>
          </w:tcPr>
          <w:p w14:paraId="7800B622" w14:textId="77777777" w:rsidR="0052424F" w:rsidRPr="00ED2DD6" w:rsidRDefault="0052424F" w:rsidP="0052424F">
            <w:pPr>
              <w:pStyle w:val="Listaconvietas"/>
              <w:rPr>
                <w:rFonts w:ascii="Arial Narrow" w:hAnsi="Arial Narrow"/>
                <w:sz w:val="22"/>
                <w:szCs w:val="22"/>
                <w:lang w:val="es-MX" w:bidi="es-E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 w:bidi="es-ES"/>
              </w:rPr>
              <w:t>Respetar las opiniones de todos</w:t>
            </w:r>
          </w:p>
        </w:tc>
      </w:tr>
    </w:tbl>
    <w:p w14:paraId="400902BA" w14:textId="77777777" w:rsidR="0052424F" w:rsidRPr="00ED2DD6" w:rsidRDefault="0052424F" w:rsidP="0052424F">
      <w:pPr>
        <w:pStyle w:val="Listaconvietas"/>
        <w:numPr>
          <w:ilvl w:val="0"/>
          <w:numId w:val="0"/>
        </w:numPr>
        <w:ind w:left="360" w:hanging="360"/>
        <w:rPr>
          <w:sz w:val="20"/>
          <w:szCs w:val="16"/>
          <w:highlight w:val="cyan"/>
        </w:rPr>
      </w:pPr>
    </w:p>
    <w:p w14:paraId="7AB04FDE" w14:textId="514669EB" w:rsidR="00AC6720" w:rsidRPr="00AA024B" w:rsidRDefault="00AC6720" w:rsidP="00E506DA">
      <w:pPr>
        <w:pStyle w:val="Listaconnmeros"/>
        <w:rPr>
          <w:b/>
        </w:rPr>
      </w:pPr>
      <w:r w:rsidRPr="00AA024B">
        <w:rPr>
          <w:b/>
          <w:lang w:bidi="es-ES"/>
        </w:rPr>
        <w:t>Reconozca</w:t>
      </w:r>
      <w:r w:rsidR="004A72CE" w:rsidRPr="00AA024B">
        <w:rPr>
          <w:b/>
          <w:lang w:bidi="es-ES"/>
        </w:rPr>
        <w:t>n</w:t>
      </w:r>
      <w:r w:rsidRPr="00AA024B">
        <w:rPr>
          <w:b/>
          <w:lang w:bidi="es-ES"/>
        </w:rPr>
        <w:t xml:space="preserve"> las contribuciones individuales. 15 minutos </w:t>
      </w:r>
    </w:p>
    <w:tbl>
      <w:tblPr>
        <w:tblStyle w:val="Tablaconcuadrcula1Claro-nfasis2"/>
        <w:tblW w:w="8097" w:type="dxa"/>
        <w:tblLook w:val="0420" w:firstRow="1" w:lastRow="0" w:firstColumn="0" w:lastColumn="0" w:noHBand="0" w:noVBand="1"/>
      </w:tblPr>
      <w:tblGrid>
        <w:gridCol w:w="4009"/>
        <w:gridCol w:w="4088"/>
      </w:tblGrid>
      <w:tr w:rsidR="00AA024B" w:rsidRPr="00ED2DD6" w14:paraId="711083B6" w14:textId="77777777" w:rsidTr="00ED2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"/>
        </w:trPr>
        <w:tc>
          <w:tcPr>
            <w:tcW w:w="4009" w:type="dxa"/>
            <w:hideMark/>
          </w:tcPr>
          <w:p w14:paraId="5ABB7FD0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PARTICIPANTE</w:t>
            </w:r>
          </w:p>
        </w:tc>
        <w:tc>
          <w:tcPr>
            <w:tcW w:w="4088" w:type="dxa"/>
            <w:hideMark/>
          </w:tcPr>
          <w:p w14:paraId="66233E0E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RECONOCIMIENTO PUBLICO POSITIVO DE</w:t>
            </w:r>
          </w:p>
        </w:tc>
      </w:tr>
      <w:tr w:rsidR="00AA024B" w:rsidRPr="00ED2DD6" w14:paraId="0C429D2C" w14:textId="77777777" w:rsidTr="00ED2DD6">
        <w:trPr>
          <w:trHeight w:val="292"/>
        </w:trPr>
        <w:tc>
          <w:tcPr>
            <w:tcW w:w="4009" w:type="dxa"/>
            <w:hideMark/>
          </w:tcPr>
          <w:p w14:paraId="2199DB26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GELLY</w:t>
            </w:r>
          </w:p>
        </w:tc>
        <w:tc>
          <w:tcPr>
            <w:tcW w:w="4088" w:type="dxa"/>
            <w:hideMark/>
          </w:tcPr>
          <w:p w14:paraId="2679085D" w14:textId="7A05B842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 xml:space="preserve">      LUZ, perseverancia</w:t>
            </w:r>
          </w:p>
        </w:tc>
      </w:tr>
      <w:tr w:rsidR="00AA024B" w:rsidRPr="00ED2DD6" w14:paraId="10BE2C60" w14:textId="77777777" w:rsidTr="00ED2DD6">
        <w:trPr>
          <w:trHeight w:val="292"/>
        </w:trPr>
        <w:tc>
          <w:tcPr>
            <w:tcW w:w="4009" w:type="dxa"/>
            <w:hideMark/>
          </w:tcPr>
          <w:p w14:paraId="72945C1A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ALFREDO</w:t>
            </w:r>
          </w:p>
        </w:tc>
        <w:tc>
          <w:tcPr>
            <w:tcW w:w="4088" w:type="dxa"/>
            <w:hideMark/>
          </w:tcPr>
          <w:p w14:paraId="409E3759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CAREN, tolerante</w:t>
            </w:r>
          </w:p>
        </w:tc>
      </w:tr>
      <w:tr w:rsidR="00AA024B" w:rsidRPr="00ED2DD6" w14:paraId="15A776B5" w14:textId="77777777" w:rsidTr="00ED2DD6">
        <w:trPr>
          <w:trHeight w:val="292"/>
        </w:trPr>
        <w:tc>
          <w:tcPr>
            <w:tcW w:w="4009" w:type="dxa"/>
            <w:hideMark/>
          </w:tcPr>
          <w:p w14:paraId="6AB90696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DAVID</w:t>
            </w:r>
          </w:p>
        </w:tc>
        <w:tc>
          <w:tcPr>
            <w:tcW w:w="4088" w:type="dxa"/>
            <w:hideMark/>
          </w:tcPr>
          <w:p w14:paraId="573E8CAC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 xml:space="preserve">EVA, </w:t>
            </w:r>
            <w:proofErr w:type="spellStart"/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empeñoza</w:t>
            </w:r>
            <w:proofErr w:type="spellEnd"/>
          </w:p>
        </w:tc>
      </w:tr>
      <w:tr w:rsidR="00AA024B" w:rsidRPr="00ED2DD6" w14:paraId="00A10205" w14:textId="77777777" w:rsidTr="00ED2DD6">
        <w:trPr>
          <w:trHeight w:val="292"/>
        </w:trPr>
        <w:tc>
          <w:tcPr>
            <w:tcW w:w="4009" w:type="dxa"/>
            <w:hideMark/>
          </w:tcPr>
          <w:p w14:paraId="5481B786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EDITH</w:t>
            </w:r>
          </w:p>
        </w:tc>
        <w:tc>
          <w:tcPr>
            <w:tcW w:w="4088" w:type="dxa"/>
            <w:hideMark/>
          </w:tcPr>
          <w:p w14:paraId="0F6A6B3F" w14:textId="273061A0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 xml:space="preserve">PEDRO, </w:t>
            </w:r>
            <w:proofErr w:type="spellStart"/>
            <w:proofErr w:type="gramStart"/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positivo,dinámico</w:t>
            </w:r>
            <w:proofErr w:type="spellEnd"/>
            <w:proofErr w:type="gramEnd"/>
          </w:p>
        </w:tc>
      </w:tr>
      <w:tr w:rsidR="00AA024B" w:rsidRPr="00ED2DD6" w14:paraId="0A3C5C3C" w14:textId="77777777" w:rsidTr="00ED2DD6">
        <w:trPr>
          <w:trHeight w:val="292"/>
        </w:trPr>
        <w:tc>
          <w:tcPr>
            <w:tcW w:w="4009" w:type="dxa"/>
            <w:hideMark/>
          </w:tcPr>
          <w:p w14:paraId="3BD71AC9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VICTOR</w:t>
            </w:r>
          </w:p>
        </w:tc>
        <w:tc>
          <w:tcPr>
            <w:tcW w:w="4088" w:type="dxa"/>
            <w:hideMark/>
          </w:tcPr>
          <w:p w14:paraId="462B67DD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 xml:space="preserve">GELLY, </w:t>
            </w:r>
          </w:p>
        </w:tc>
      </w:tr>
      <w:tr w:rsidR="00AA024B" w:rsidRPr="00ED2DD6" w14:paraId="3ABF5892" w14:textId="77777777" w:rsidTr="00ED2DD6">
        <w:trPr>
          <w:trHeight w:val="292"/>
        </w:trPr>
        <w:tc>
          <w:tcPr>
            <w:tcW w:w="4009" w:type="dxa"/>
            <w:hideMark/>
          </w:tcPr>
          <w:p w14:paraId="48AB2032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PEDRO</w:t>
            </w:r>
          </w:p>
        </w:tc>
        <w:tc>
          <w:tcPr>
            <w:tcW w:w="4088" w:type="dxa"/>
            <w:hideMark/>
          </w:tcPr>
          <w:p w14:paraId="67FEF30E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ALFREDO, Sincero y directo</w:t>
            </w:r>
          </w:p>
        </w:tc>
      </w:tr>
      <w:tr w:rsidR="00AA024B" w:rsidRPr="00ED2DD6" w14:paraId="006DA82A" w14:textId="77777777" w:rsidTr="00ED2DD6">
        <w:trPr>
          <w:trHeight w:val="292"/>
        </w:trPr>
        <w:tc>
          <w:tcPr>
            <w:tcW w:w="4009" w:type="dxa"/>
            <w:hideMark/>
          </w:tcPr>
          <w:p w14:paraId="59B5B5E0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EVA</w:t>
            </w:r>
          </w:p>
        </w:tc>
        <w:tc>
          <w:tcPr>
            <w:tcW w:w="4088" w:type="dxa"/>
            <w:hideMark/>
          </w:tcPr>
          <w:p w14:paraId="2B0F2E3D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DAVID, Objetividad</w:t>
            </w:r>
          </w:p>
        </w:tc>
      </w:tr>
      <w:tr w:rsidR="00AA024B" w:rsidRPr="00ED2DD6" w14:paraId="5FD84B10" w14:textId="77777777" w:rsidTr="00ED2DD6">
        <w:trPr>
          <w:trHeight w:val="292"/>
        </w:trPr>
        <w:tc>
          <w:tcPr>
            <w:tcW w:w="4009" w:type="dxa"/>
            <w:hideMark/>
          </w:tcPr>
          <w:p w14:paraId="09D90A1C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CAREN</w:t>
            </w:r>
          </w:p>
        </w:tc>
        <w:tc>
          <w:tcPr>
            <w:tcW w:w="4088" w:type="dxa"/>
            <w:hideMark/>
          </w:tcPr>
          <w:p w14:paraId="66658626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EDITH, responsable y objetiva</w:t>
            </w:r>
          </w:p>
        </w:tc>
      </w:tr>
      <w:tr w:rsidR="00AA024B" w:rsidRPr="00ED2DD6" w14:paraId="6919E605" w14:textId="77777777" w:rsidTr="00ED2DD6">
        <w:trPr>
          <w:trHeight w:val="292"/>
        </w:trPr>
        <w:tc>
          <w:tcPr>
            <w:tcW w:w="4009" w:type="dxa"/>
            <w:hideMark/>
          </w:tcPr>
          <w:p w14:paraId="07C49283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LUZ</w:t>
            </w:r>
          </w:p>
        </w:tc>
        <w:tc>
          <w:tcPr>
            <w:tcW w:w="4088" w:type="dxa"/>
            <w:hideMark/>
          </w:tcPr>
          <w:p w14:paraId="1B355C12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22"/>
                <w:lang w:val="es-MX"/>
              </w:rPr>
              <w:t>VICTOR, objetivo</w:t>
            </w:r>
          </w:p>
        </w:tc>
      </w:tr>
    </w:tbl>
    <w:p w14:paraId="2C3F262D" w14:textId="3B914540" w:rsidR="00AA024B" w:rsidRDefault="00AA024B" w:rsidP="00AA024B">
      <w:pPr>
        <w:pStyle w:val="Listaconnmeros"/>
        <w:numPr>
          <w:ilvl w:val="0"/>
          <w:numId w:val="0"/>
        </w:numPr>
        <w:ind w:left="360" w:hanging="360"/>
      </w:pPr>
    </w:p>
    <w:p w14:paraId="6A61D564" w14:textId="268A5FA1" w:rsidR="00F35835" w:rsidRPr="00AA024B" w:rsidRDefault="0086416C" w:rsidP="006A7DAF">
      <w:pPr>
        <w:pStyle w:val="Listaconnmeros"/>
      </w:pPr>
      <w:r>
        <w:rPr>
          <w:lang w:bidi="es-ES"/>
        </w:rPr>
        <w:t>Anuncie que</w:t>
      </w:r>
      <w:r w:rsidR="00AC6720">
        <w:rPr>
          <w:lang w:bidi="es-ES"/>
        </w:rPr>
        <w:t xml:space="preserve"> las reuniones del LGRP han terminado oficialmente, pero que continuarán trabajando juntos tal como se acordó en el punto 3. </w:t>
      </w:r>
      <w:r w:rsidR="00AC6720">
        <w:rPr>
          <w:b/>
          <w:lang w:bidi="es-ES"/>
        </w:rPr>
        <w:t>10 minutos</w:t>
      </w:r>
    </w:p>
    <w:tbl>
      <w:tblPr>
        <w:tblStyle w:val="Tablaconcuadrcula1clara-nfasis4"/>
        <w:tblW w:w="9506" w:type="dxa"/>
        <w:tblLook w:val="04A0" w:firstRow="1" w:lastRow="0" w:firstColumn="1" w:lastColumn="0" w:noHBand="0" w:noVBand="1"/>
      </w:tblPr>
      <w:tblGrid>
        <w:gridCol w:w="3241"/>
        <w:gridCol w:w="2186"/>
        <w:gridCol w:w="1690"/>
        <w:gridCol w:w="2389"/>
      </w:tblGrid>
      <w:tr w:rsidR="00AA024B" w:rsidRPr="00ED2DD6" w14:paraId="02DB0431" w14:textId="77777777" w:rsidTr="00EB4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1" w:type="dxa"/>
            <w:hideMark/>
          </w:tcPr>
          <w:p w14:paraId="75B495EA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Mes de Reunión</w:t>
            </w:r>
          </w:p>
        </w:tc>
        <w:tc>
          <w:tcPr>
            <w:tcW w:w="2186" w:type="dxa"/>
            <w:hideMark/>
          </w:tcPr>
          <w:p w14:paraId="2BE83BBA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Fecha</w:t>
            </w:r>
          </w:p>
        </w:tc>
        <w:tc>
          <w:tcPr>
            <w:tcW w:w="1690" w:type="dxa"/>
            <w:hideMark/>
          </w:tcPr>
          <w:p w14:paraId="07482305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Hora</w:t>
            </w:r>
          </w:p>
        </w:tc>
        <w:tc>
          <w:tcPr>
            <w:tcW w:w="2389" w:type="dxa"/>
            <w:hideMark/>
          </w:tcPr>
          <w:p w14:paraId="75741F20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>Responsables</w:t>
            </w:r>
          </w:p>
        </w:tc>
      </w:tr>
      <w:tr w:rsidR="00AA024B" w:rsidRPr="00ED2DD6" w14:paraId="657D165B" w14:textId="77777777" w:rsidTr="00EB47F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1" w:type="dxa"/>
            <w:hideMark/>
          </w:tcPr>
          <w:p w14:paraId="273C7F21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b w:val="0"/>
                <w:bCs w:val="0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b w:val="0"/>
                <w:bCs w:val="0"/>
                <w:sz w:val="22"/>
                <w:szCs w:val="18"/>
              </w:rPr>
              <w:t>Octubre</w:t>
            </w:r>
          </w:p>
        </w:tc>
        <w:tc>
          <w:tcPr>
            <w:tcW w:w="2186" w:type="dxa"/>
            <w:hideMark/>
          </w:tcPr>
          <w:p w14:paraId="56E5D8BA" w14:textId="33B1B8B1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13 y 20 de octubre</w:t>
            </w:r>
          </w:p>
        </w:tc>
        <w:tc>
          <w:tcPr>
            <w:tcW w:w="1690" w:type="dxa"/>
            <w:hideMark/>
          </w:tcPr>
          <w:p w14:paraId="4AB829D7" w14:textId="2106FEEF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19:00hr</w:t>
            </w:r>
          </w:p>
        </w:tc>
        <w:tc>
          <w:tcPr>
            <w:tcW w:w="2389" w:type="dxa"/>
            <w:hideMark/>
          </w:tcPr>
          <w:p w14:paraId="162A07E2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 xml:space="preserve">David, </w:t>
            </w:r>
            <w:proofErr w:type="spellStart"/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>Victor</w:t>
            </w:r>
            <w:proofErr w:type="spellEnd"/>
          </w:p>
        </w:tc>
      </w:tr>
      <w:tr w:rsidR="00AA024B" w:rsidRPr="00ED2DD6" w14:paraId="3A9C68C9" w14:textId="77777777" w:rsidTr="00EB47F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1" w:type="dxa"/>
            <w:hideMark/>
          </w:tcPr>
          <w:p w14:paraId="0ACF962D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b w:val="0"/>
                <w:bCs w:val="0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b w:val="0"/>
                <w:bCs w:val="0"/>
                <w:sz w:val="22"/>
                <w:szCs w:val="18"/>
              </w:rPr>
              <w:t>Noviembre</w:t>
            </w:r>
          </w:p>
        </w:tc>
        <w:tc>
          <w:tcPr>
            <w:tcW w:w="2186" w:type="dxa"/>
            <w:hideMark/>
          </w:tcPr>
          <w:p w14:paraId="58C0EC27" w14:textId="603FF3AE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proofErr w:type="gramStart"/>
            <w:r w:rsidRPr="00ED2DD6">
              <w:rPr>
                <w:rFonts w:ascii="Arial Narrow" w:hAnsi="Arial Narrow"/>
                <w:sz w:val="22"/>
                <w:szCs w:val="18"/>
              </w:rPr>
              <w:t>17  nov.</w:t>
            </w:r>
            <w:proofErr w:type="gramEnd"/>
          </w:p>
        </w:tc>
        <w:tc>
          <w:tcPr>
            <w:tcW w:w="1690" w:type="dxa"/>
            <w:hideMark/>
          </w:tcPr>
          <w:p w14:paraId="7C3069A8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19:00hr,</w:t>
            </w:r>
          </w:p>
        </w:tc>
        <w:tc>
          <w:tcPr>
            <w:tcW w:w="2389" w:type="dxa"/>
            <w:hideMark/>
          </w:tcPr>
          <w:p w14:paraId="68525BE6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proofErr w:type="gramStart"/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>Gelly,  Alfredo</w:t>
            </w:r>
            <w:proofErr w:type="gramEnd"/>
          </w:p>
        </w:tc>
      </w:tr>
      <w:tr w:rsidR="00AA024B" w:rsidRPr="00ED2DD6" w14:paraId="4D4EA408" w14:textId="77777777" w:rsidTr="00EB47F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1" w:type="dxa"/>
            <w:hideMark/>
          </w:tcPr>
          <w:p w14:paraId="1D6CC5E2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b w:val="0"/>
                <w:bCs w:val="0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b w:val="0"/>
                <w:bCs w:val="0"/>
                <w:sz w:val="22"/>
                <w:szCs w:val="18"/>
              </w:rPr>
              <w:t>Diciembre</w:t>
            </w:r>
          </w:p>
        </w:tc>
        <w:tc>
          <w:tcPr>
            <w:tcW w:w="2186" w:type="dxa"/>
            <w:hideMark/>
          </w:tcPr>
          <w:p w14:paraId="70F020ED" w14:textId="41297B7F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15 dic.</w:t>
            </w:r>
          </w:p>
        </w:tc>
        <w:tc>
          <w:tcPr>
            <w:tcW w:w="1690" w:type="dxa"/>
            <w:hideMark/>
          </w:tcPr>
          <w:p w14:paraId="472C1C48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19:00hr</w:t>
            </w:r>
          </w:p>
        </w:tc>
        <w:tc>
          <w:tcPr>
            <w:tcW w:w="2389" w:type="dxa"/>
            <w:hideMark/>
          </w:tcPr>
          <w:p w14:paraId="0245DD7D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>Rosario, Edith</w:t>
            </w:r>
          </w:p>
        </w:tc>
      </w:tr>
      <w:tr w:rsidR="00AA024B" w:rsidRPr="00ED2DD6" w14:paraId="6039D233" w14:textId="77777777" w:rsidTr="00EB47F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1" w:type="dxa"/>
            <w:hideMark/>
          </w:tcPr>
          <w:p w14:paraId="5CF79369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b w:val="0"/>
                <w:bCs w:val="0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b w:val="0"/>
                <w:bCs w:val="0"/>
                <w:sz w:val="22"/>
                <w:szCs w:val="18"/>
              </w:rPr>
              <w:t>Enero 2023</w:t>
            </w:r>
          </w:p>
        </w:tc>
        <w:tc>
          <w:tcPr>
            <w:tcW w:w="2186" w:type="dxa"/>
            <w:hideMark/>
          </w:tcPr>
          <w:p w14:paraId="20DEFF15" w14:textId="3F35D2E6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19 ene</w:t>
            </w:r>
          </w:p>
        </w:tc>
        <w:tc>
          <w:tcPr>
            <w:tcW w:w="1690" w:type="dxa"/>
            <w:hideMark/>
          </w:tcPr>
          <w:p w14:paraId="25EC9D99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19:00hr</w:t>
            </w:r>
          </w:p>
        </w:tc>
        <w:tc>
          <w:tcPr>
            <w:tcW w:w="2389" w:type="dxa"/>
            <w:hideMark/>
          </w:tcPr>
          <w:p w14:paraId="0166CFAD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>Graciela, Caren</w:t>
            </w:r>
          </w:p>
        </w:tc>
      </w:tr>
      <w:tr w:rsidR="00AA024B" w:rsidRPr="00ED2DD6" w14:paraId="5A1D9045" w14:textId="77777777" w:rsidTr="00EB47F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1" w:type="dxa"/>
            <w:hideMark/>
          </w:tcPr>
          <w:p w14:paraId="2541CAC4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rPr>
                <w:rFonts w:ascii="Arial Narrow" w:hAnsi="Arial Narrow"/>
                <w:b w:val="0"/>
                <w:bCs w:val="0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b w:val="0"/>
                <w:bCs w:val="0"/>
                <w:sz w:val="22"/>
                <w:szCs w:val="18"/>
              </w:rPr>
              <w:t>Febrero 2023</w:t>
            </w:r>
          </w:p>
        </w:tc>
        <w:tc>
          <w:tcPr>
            <w:tcW w:w="2186" w:type="dxa"/>
            <w:hideMark/>
          </w:tcPr>
          <w:p w14:paraId="680C9725" w14:textId="72D2566B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16 feb.</w:t>
            </w:r>
          </w:p>
        </w:tc>
        <w:tc>
          <w:tcPr>
            <w:tcW w:w="1690" w:type="dxa"/>
            <w:hideMark/>
          </w:tcPr>
          <w:p w14:paraId="460F4D65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</w:rPr>
              <w:t>19:00hr</w:t>
            </w:r>
          </w:p>
        </w:tc>
        <w:tc>
          <w:tcPr>
            <w:tcW w:w="2389" w:type="dxa"/>
            <w:hideMark/>
          </w:tcPr>
          <w:p w14:paraId="5418E532" w14:textId="77777777" w:rsidR="00AA024B" w:rsidRPr="00ED2DD6" w:rsidRDefault="00AA024B" w:rsidP="00AA024B">
            <w:pPr>
              <w:pStyle w:val="Listaconnmeros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18"/>
                <w:lang w:val="en-US"/>
              </w:rPr>
            </w:pPr>
            <w:r w:rsidRPr="00ED2DD6">
              <w:rPr>
                <w:rFonts w:ascii="Arial Narrow" w:hAnsi="Arial Narrow"/>
                <w:sz w:val="22"/>
                <w:szCs w:val="18"/>
                <w:lang w:val="es-MX"/>
              </w:rPr>
              <w:t>Pedro</w:t>
            </w:r>
          </w:p>
        </w:tc>
      </w:tr>
      <w:bookmarkEnd w:id="1"/>
    </w:tbl>
    <w:p w14:paraId="25835C10" w14:textId="131B8EA5" w:rsidR="00AA024B" w:rsidRDefault="00AA024B" w:rsidP="00AA024B">
      <w:pPr>
        <w:pStyle w:val="Listaconnmeros"/>
        <w:numPr>
          <w:ilvl w:val="0"/>
          <w:numId w:val="0"/>
        </w:numPr>
        <w:ind w:left="360"/>
      </w:pPr>
    </w:p>
    <w:p w14:paraId="233C139B" w14:textId="70A46192" w:rsidR="00AA024B" w:rsidRDefault="00AA024B" w:rsidP="00AA024B">
      <w:pPr>
        <w:pStyle w:val="Listaconnmeros"/>
        <w:numPr>
          <w:ilvl w:val="0"/>
          <w:numId w:val="0"/>
        </w:numPr>
        <w:ind w:left="360"/>
      </w:pPr>
    </w:p>
    <w:p w14:paraId="6D40170C" w14:textId="3ED71ED6" w:rsidR="00AA024B" w:rsidRPr="008D10F8" w:rsidRDefault="00AA024B" w:rsidP="00AA024B">
      <w:pPr>
        <w:pStyle w:val="Listaconnmeros"/>
        <w:numPr>
          <w:ilvl w:val="0"/>
          <w:numId w:val="0"/>
        </w:numPr>
        <w:ind w:left="360"/>
      </w:pPr>
      <w:r w:rsidRPr="00AA024B">
        <w:rPr>
          <w:noProof/>
          <w:lang w:val="en-US"/>
        </w:rPr>
        <w:lastRenderedPageBreak/>
        <w:drawing>
          <wp:inline distT="0" distB="0" distL="0" distR="0" wp14:anchorId="5DC6D45A" wp14:editId="55863E43">
            <wp:extent cx="5803900" cy="3449320"/>
            <wp:effectExtent l="0" t="0" r="6350" b="0"/>
            <wp:docPr id="2050" name="Picture 2" descr="Red Nacional De Líderes Ambientales - Home | Facebook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d Nacional De Líderes Ambientales - Home | Facebook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2334C" w14:textId="77777777" w:rsidR="008D10F8" w:rsidRDefault="008D10F8" w:rsidP="008D10F8">
      <w:pPr>
        <w:pStyle w:val="Listaconnmeros"/>
        <w:numPr>
          <w:ilvl w:val="0"/>
          <w:numId w:val="0"/>
        </w:numPr>
        <w:ind w:left="360" w:hanging="360"/>
      </w:pPr>
    </w:p>
    <w:p w14:paraId="2602702E" w14:textId="77777777" w:rsidR="008D10F8" w:rsidRDefault="008D10F8" w:rsidP="008D10F8">
      <w:pPr>
        <w:pStyle w:val="Listaconnmeros"/>
        <w:numPr>
          <w:ilvl w:val="0"/>
          <w:numId w:val="0"/>
        </w:numPr>
        <w:ind w:left="360" w:hanging="360"/>
      </w:pPr>
    </w:p>
    <w:p w14:paraId="0EB5471B" w14:textId="77350100" w:rsidR="008D10F8" w:rsidRDefault="008D10F8" w:rsidP="008D10F8">
      <w:pPr>
        <w:pStyle w:val="Listaconnmeros"/>
        <w:numPr>
          <w:ilvl w:val="0"/>
          <w:numId w:val="0"/>
        </w:numPr>
        <w:ind w:left="360" w:hanging="360"/>
      </w:pPr>
    </w:p>
    <w:p w14:paraId="477447D9" w14:textId="52F52A92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226EFB9B" w14:textId="16B7379D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0DDD2E65" w14:textId="7949A08B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18A0FC1E" w14:textId="72F4DC0B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36AA8756" w14:textId="4716B31A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4CE1C383" w14:textId="0C1654FB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4FC6D33C" w14:textId="19A28B87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0BCF6EA5" w14:textId="2FD4770D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04E7EFAA" w14:textId="50E1FA3D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0849D9D2" w14:textId="4F522790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1DC4AE35" w14:textId="3093BA57" w:rsidR="00ED2DD6" w:rsidRDefault="00ED2DD6" w:rsidP="008D10F8">
      <w:pPr>
        <w:pStyle w:val="Listaconnmeros"/>
        <w:numPr>
          <w:ilvl w:val="0"/>
          <w:numId w:val="0"/>
        </w:numPr>
        <w:ind w:left="360" w:hanging="360"/>
      </w:pPr>
    </w:p>
    <w:p w14:paraId="2E606F4D" w14:textId="449AB2B1" w:rsidR="00ED2DD6" w:rsidRDefault="00ED2DD6" w:rsidP="008D10F8">
      <w:pPr>
        <w:pStyle w:val="Listaconnmeros"/>
        <w:numPr>
          <w:ilvl w:val="0"/>
          <w:numId w:val="0"/>
        </w:numPr>
        <w:ind w:left="360" w:hanging="360"/>
      </w:pPr>
    </w:p>
    <w:p w14:paraId="7DC60258" w14:textId="5EAADE0E" w:rsidR="00ED2DD6" w:rsidRDefault="00ED2DD6" w:rsidP="008D10F8">
      <w:pPr>
        <w:pStyle w:val="Listaconnmeros"/>
        <w:numPr>
          <w:ilvl w:val="0"/>
          <w:numId w:val="0"/>
        </w:numPr>
        <w:ind w:left="360" w:hanging="360"/>
      </w:pPr>
    </w:p>
    <w:p w14:paraId="5C15A8CF" w14:textId="45F9F25A" w:rsidR="0051147F" w:rsidRDefault="0051147F" w:rsidP="008D10F8">
      <w:pPr>
        <w:pStyle w:val="Listaconnmeros"/>
        <w:numPr>
          <w:ilvl w:val="0"/>
          <w:numId w:val="0"/>
        </w:numPr>
        <w:ind w:left="360" w:hanging="360"/>
      </w:pPr>
    </w:p>
    <w:p w14:paraId="20D348C7" w14:textId="649BCB37" w:rsidR="0051147F" w:rsidRDefault="0051147F" w:rsidP="008D10F8">
      <w:pPr>
        <w:pStyle w:val="Listaconnmeros"/>
        <w:numPr>
          <w:ilvl w:val="0"/>
          <w:numId w:val="0"/>
        </w:numPr>
        <w:ind w:left="360" w:hanging="360"/>
      </w:pPr>
    </w:p>
    <w:p w14:paraId="47CFDD6A" w14:textId="77777777" w:rsidR="0051147F" w:rsidRDefault="0051147F" w:rsidP="008D10F8">
      <w:pPr>
        <w:pStyle w:val="Listaconnmeros"/>
        <w:numPr>
          <w:ilvl w:val="0"/>
          <w:numId w:val="0"/>
        </w:numPr>
        <w:ind w:left="360" w:hanging="360"/>
      </w:pPr>
    </w:p>
    <w:p w14:paraId="74610C8C" w14:textId="7A77BD6C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7B95541C" w14:textId="2AC8A19F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6DED1684" w14:textId="77777777" w:rsidR="00EB47F6" w:rsidRDefault="00EB47F6" w:rsidP="008D10F8">
      <w:pPr>
        <w:pStyle w:val="Listaconnmeros"/>
        <w:numPr>
          <w:ilvl w:val="0"/>
          <w:numId w:val="0"/>
        </w:numPr>
        <w:ind w:left="360" w:hanging="360"/>
      </w:pPr>
    </w:p>
    <w:p w14:paraId="2F4DF070" w14:textId="3CD2B199" w:rsidR="008D10F8" w:rsidRDefault="008D10F8" w:rsidP="008D10F8">
      <w:pPr>
        <w:pStyle w:val="Ttulo1"/>
        <w:rPr>
          <w:lang w:bidi="es-ES"/>
        </w:rPr>
      </w:pPr>
      <w:r>
        <w:rPr>
          <w:lang w:bidi="es-ES"/>
        </w:rPr>
        <w:lastRenderedPageBreak/>
        <w:t>ANEXOS</w:t>
      </w:r>
    </w:p>
    <w:p w14:paraId="5C0DC663" w14:textId="5B1DDE9B" w:rsidR="008D10F8" w:rsidRPr="007F0F4D" w:rsidRDefault="00EB47F6" w:rsidP="008D10F8">
      <w:pPr>
        <w:jc w:val="center"/>
        <w:rPr>
          <w:b/>
          <w:bCs/>
          <w:color w:val="007698"/>
          <w:lang w:bidi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C83B33" wp14:editId="50C553AF">
            <wp:simplePos x="0" y="0"/>
            <wp:positionH relativeFrom="column">
              <wp:posOffset>-76200</wp:posOffset>
            </wp:positionH>
            <wp:positionV relativeFrom="paragraph">
              <wp:posOffset>374650</wp:posOffset>
            </wp:positionV>
            <wp:extent cx="4914900" cy="2827819"/>
            <wp:effectExtent l="19050" t="19050" r="19050" b="1079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809" cy="28306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F8" w:rsidRPr="007F0F4D">
        <w:rPr>
          <w:b/>
          <w:bCs/>
          <w:color w:val="007698"/>
          <w:lang w:bidi="es-ES"/>
        </w:rPr>
        <w:t>REGISTRO FOTOGRÁFICO</w:t>
      </w:r>
    </w:p>
    <w:p w14:paraId="3E85D520" w14:textId="1510C454" w:rsidR="008D10F8" w:rsidRDefault="008D10F8" w:rsidP="008D10F8">
      <w:pPr>
        <w:pStyle w:val="Listaconnmeros"/>
        <w:numPr>
          <w:ilvl w:val="0"/>
          <w:numId w:val="0"/>
        </w:numPr>
        <w:ind w:left="360" w:hanging="360"/>
      </w:pPr>
    </w:p>
    <w:p w14:paraId="3CF1D1C8" w14:textId="13971FBC" w:rsidR="00041D28" w:rsidRDefault="00041D28" w:rsidP="008D10F8">
      <w:pPr>
        <w:pStyle w:val="Listaconnmeros"/>
        <w:numPr>
          <w:ilvl w:val="0"/>
          <w:numId w:val="0"/>
        </w:numPr>
        <w:ind w:left="360" w:hanging="360"/>
      </w:pPr>
    </w:p>
    <w:p w14:paraId="698E8782" w14:textId="63B7F5E9" w:rsidR="00041D28" w:rsidRDefault="00041D28" w:rsidP="008D10F8">
      <w:pPr>
        <w:pStyle w:val="Listaconnmeros"/>
        <w:numPr>
          <w:ilvl w:val="0"/>
          <w:numId w:val="0"/>
        </w:numPr>
        <w:ind w:left="360" w:hanging="360"/>
      </w:pPr>
    </w:p>
    <w:p w14:paraId="6FE4630D" w14:textId="171A0B8D" w:rsidR="00AA024B" w:rsidRDefault="00AA024B" w:rsidP="008D10F8">
      <w:pPr>
        <w:pStyle w:val="Listaconnmeros"/>
        <w:numPr>
          <w:ilvl w:val="0"/>
          <w:numId w:val="0"/>
        </w:numPr>
        <w:ind w:left="360" w:hanging="360"/>
      </w:pPr>
    </w:p>
    <w:p w14:paraId="0EB1B6A7" w14:textId="190D18F5" w:rsidR="00AA024B" w:rsidRDefault="00AA024B" w:rsidP="008D10F8">
      <w:pPr>
        <w:pStyle w:val="Listaconnmeros"/>
        <w:numPr>
          <w:ilvl w:val="0"/>
          <w:numId w:val="0"/>
        </w:numPr>
        <w:ind w:left="360" w:hanging="360"/>
      </w:pPr>
    </w:p>
    <w:p w14:paraId="04461B48" w14:textId="5C74DF04" w:rsidR="00AA024B" w:rsidRDefault="00AA024B" w:rsidP="008D10F8">
      <w:pPr>
        <w:pStyle w:val="Listaconnmeros"/>
        <w:numPr>
          <w:ilvl w:val="0"/>
          <w:numId w:val="0"/>
        </w:numPr>
        <w:ind w:left="360" w:hanging="360"/>
      </w:pPr>
    </w:p>
    <w:p w14:paraId="77E1BEB4" w14:textId="2820D50E" w:rsidR="00AA024B" w:rsidRPr="00F35835" w:rsidRDefault="00EB47F6" w:rsidP="008D10F8">
      <w:pPr>
        <w:pStyle w:val="Listaconnmeros"/>
        <w:numPr>
          <w:ilvl w:val="0"/>
          <w:numId w:val="0"/>
        </w:numPr>
        <w:ind w:left="360" w:hanging="360"/>
      </w:pPr>
      <w:r w:rsidRPr="00AA024B"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 wp14:anchorId="291A7CBB" wp14:editId="0E9A3761">
            <wp:simplePos x="0" y="0"/>
            <wp:positionH relativeFrom="margin">
              <wp:align>right</wp:align>
            </wp:positionH>
            <wp:positionV relativeFrom="paragraph">
              <wp:posOffset>4022725</wp:posOffset>
            </wp:positionV>
            <wp:extent cx="5010150" cy="2330242"/>
            <wp:effectExtent l="19050" t="19050" r="19050" b="13335"/>
            <wp:wrapNone/>
            <wp:docPr id="6" name="Imagen 6" descr="C:\Users\DELL\Downloads\WhatsApp Image 2022-09-27 at 20.50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WhatsApp Image 2022-09-27 at 20.50.20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30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24B"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 wp14:anchorId="479EC84C" wp14:editId="536E17E0">
            <wp:simplePos x="0" y="0"/>
            <wp:positionH relativeFrom="margin">
              <wp:align>center</wp:align>
            </wp:positionH>
            <wp:positionV relativeFrom="paragraph">
              <wp:posOffset>1517650</wp:posOffset>
            </wp:positionV>
            <wp:extent cx="4972050" cy="2312398"/>
            <wp:effectExtent l="19050" t="19050" r="19050" b="12065"/>
            <wp:wrapNone/>
            <wp:docPr id="5" name="Imagen 5" descr="C:\Users\DELL\Downloads\WhatsApp Image 2022-09-27 at 20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WhatsApp Image 2022-09-27 at 20.50.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12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024B" w:rsidRPr="00F35835" w:rsidSect="00443204">
      <w:footerReference w:type="default" r:id="rId12"/>
      <w:footerReference w:type="first" r:id="rId13"/>
      <w:pgSz w:w="12240" w:h="15840"/>
      <w:pgMar w:top="1080" w:right="1080" w:bottom="1080" w:left="1080" w:header="576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8362C" w14:textId="77777777" w:rsidR="009F1572" w:rsidRDefault="009F1572" w:rsidP="00963140">
      <w:pPr>
        <w:spacing w:before="0" w:after="0" w:line="240" w:lineRule="auto"/>
      </w:pPr>
      <w:r>
        <w:separator/>
      </w:r>
    </w:p>
    <w:p w14:paraId="37B2F886" w14:textId="77777777" w:rsidR="009F1572" w:rsidRDefault="009F1572"/>
  </w:endnote>
  <w:endnote w:type="continuationSeparator" w:id="0">
    <w:p w14:paraId="39FD1C8C" w14:textId="77777777" w:rsidR="009F1572" w:rsidRDefault="009F1572" w:rsidP="00963140">
      <w:pPr>
        <w:spacing w:before="0" w:after="0" w:line="240" w:lineRule="auto"/>
      </w:pPr>
      <w:r>
        <w:continuationSeparator/>
      </w:r>
    </w:p>
    <w:p w14:paraId="3E3CF3A9" w14:textId="77777777" w:rsidR="009F1572" w:rsidRDefault="009F15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Gill Sans">
    <w:altName w:val="Calibri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Std Light">
    <w:charset w:val="00"/>
    <w:family w:val="auto"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1134E" w14:textId="462743D2" w:rsidR="00764DCA" w:rsidRPr="0053124A" w:rsidRDefault="00000000" w:rsidP="0053124A">
    <w:pPr>
      <w:pStyle w:val="Piedepgina"/>
      <w:rPr>
        <w:color w:val="007698" w:themeColor="accent4"/>
      </w:rPr>
    </w:pPr>
    <w:sdt>
      <w:sdtPr>
        <w:rPr>
          <w:color w:val="007698" w:themeColor="accent4"/>
        </w:rPr>
        <w:id w:val="-1667631482"/>
        <w:docPartObj>
          <w:docPartGallery w:val="Page Numbers (Bottom of Page)"/>
          <w:docPartUnique/>
        </w:docPartObj>
      </w:sdtPr>
      <w:sdtContent>
        <w:r w:rsidR="00C622AE" w:rsidRPr="00AF339B">
          <w:rPr>
            <w:color w:val="007698" w:themeColor="accent4"/>
            <w:lang w:bidi="es-ES"/>
          </w:rPr>
          <w:t xml:space="preserve"> </w:t>
        </w:r>
      </w:sdtContent>
    </w:sdt>
    <w:r w:rsidR="00AB6C95" w:rsidRPr="00AF339B">
      <w:rPr>
        <w:color w:val="007698" w:themeColor="accent4"/>
        <w:lang w:bidi="es-ES"/>
      </w:rPr>
      <w:fldChar w:fldCharType="begin"/>
    </w:r>
    <w:r w:rsidR="00AB6C95" w:rsidRPr="00AF339B">
      <w:rPr>
        <w:color w:val="007698" w:themeColor="accent4"/>
        <w:lang w:bidi="es-ES"/>
      </w:rPr>
      <w:instrText xml:space="preserve"> PAGE   \* MERGEFORMAT </w:instrText>
    </w:r>
    <w:r w:rsidR="00AB6C95" w:rsidRPr="00AF339B">
      <w:rPr>
        <w:color w:val="007698" w:themeColor="accent4"/>
        <w:lang w:bidi="es-ES"/>
      </w:rPr>
      <w:fldChar w:fldCharType="separate"/>
    </w:r>
    <w:r w:rsidR="00AA024B">
      <w:rPr>
        <w:color w:val="007698" w:themeColor="accent4"/>
        <w:lang w:bidi="es-ES"/>
      </w:rPr>
      <w:t>10</w:t>
    </w:r>
    <w:r w:rsidR="00AB6C95" w:rsidRPr="00AF339B">
      <w:rPr>
        <w:color w:val="007698" w:themeColor="accent4"/>
        <w:lang w:bidi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E948" w14:textId="781E0C9A" w:rsidR="00764DCA" w:rsidRPr="0053124A" w:rsidRDefault="00675253" w:rsidP="0053124A">
    <w:pPr>
      <w:pStyle w:val="Piedepgina"/>
      <w:rPr>
        <w:color w:val="007698" w:themeColor="accent4"/>
      </w:rPr>
    </w:pPr>
    <w:r w:rsidRPr="00AD1AA4">
      <w:rPr>
        <w:color w:val="007698" w:themeColor="accent4"/>
        <w:lang w:bidi="es-ES"/>
      </w:rPr>
      <w:fldChar w:fldCharType="begin"/>
    </w:r>
    <w:r w:rsidRPr="00AD1AA4">
      <w:rPr>
        <w:color w:val="007698" w:themeColor="accent4"/>
        <w:lang w:bidi="es-ES"/>
      </w:rPr>
      <w:instrText xml:space="preserve"> PAGE   \* MERGEFORMAT </w:instrText>
    </w:r>
    <w:r w:rsidRPr="00AD1AA4">
      <w:rPr>
        <w:color w:val="007698" w:themeColor="accent4"/>
        <w:lang w:bidi="es-ES"/>
      </w:rPr>
      <w:fldChar w:fldCharType="separate"/>
    </w:r>
    <w:r w:rsidR="00AA024B">
      <w:rPr>
        <w:color w:val="007698" w:themeColor="accent4"/>
        <w:lang w:bidi="es-ES"/>
      </w:rPr>
      <w:t>1</w:t>
    </w:r>
    <w:r w:rsidRPr="00AD1AA4">
      <w:rPr>
        <w:color w:val="007698" w:themeColor="accent4"/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ED541" w14:textId="77777777" w:rsidR="009F1572" w:rsidRDefault="009F1572" w:rsidP="00963140">
      <w:pPr>
        <w:spacing w:before="0" w:after="0" w:line="240" w:lineRule="auto"/>
      </w:pPr>
      <w:r>
        <w:separator/>
      </w:r>
    </w:p>
    <w:p w14:paraId="53680E41" w14:textId="77777777" w:rsidR="009F1572" w:rsidRDefault="009F1572"/>
  </w:footnote>
  <w:footnote w:type="continuationSeparator" w:id="0">
    <w:p w14:paraId="117AA223" w14:textId="77777777" w:rsidR="009F1572" w:rsidRDefault="009F1572" w:rsidP="00963140">
      <w:pPr>
        <w:spacing w:before="0" w:after="0" w:line="240" w:lineRule="auto"/>
      </w:pPr>
      <w:r>
        <w:continuationSeparator/>
      </w:r>
    </w:p>
    <w:p w14:paraId="28AAE0DF" w14:textId="77777777" w:rsidR="009F1572" w:rsidRDefault="009F157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0ECB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E645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B070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AC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0C0C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129B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654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2B7F0"/>
    <w:lvl w:ilvl="0">
      <w:start w:val="1"/>
      <w:numFmt w:val="bullet"/>
      <w:pStyle w:val="Listaconvietas2"/>
      <w:lvlText w:val=""/>
      <w:lvlJc w:val="left"/>
      <w:pPr>
        <w:ind w:left="720" w:hanging="360"/>
      </w:pPr>
      <w:rPr>
        <w:rFonts w:ascii="Wingdings" w:hAnsi="Wingdings" w:hint="default"/>
        <w:color w:val="788E1E" w:themeColor="accent1"/>
        <w:sz w:val="18"/>
      </w:rPr>
    </w:lvl>
  </w:abstractNum>
  <w:abstractNum w:abstractNumId="8" w15:restartNumberingAfterBreak="0">
    <w:nsid w:val="FFFFFF88"/>
    <w:multiLevelType w:val="singleLevel"/>
    <w:tmpl w:val="A3DCE0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987412"/>
    <w:lvl w:ilvl="0">
      <w:start w:val="1"/>
      <w:numFmt w:val="bullet"/>
      <w:pStyle w:val="Listaconvietas"/>
      <w:lvlText w:val=""/>
      <w:lvlJc w:val="left"/>
      <w:pPr>
        <w:ind w:left="360" w:hanging="360"/>
      </w:pPr>
      <w:rPr>
        <w:rFonts w:ascii="Wingdings" w:hAnsi="Wingdings" w:hint="default"/>
        <w:color w:val="007698" w:themeColor="accent4"/>
        <w:sz w:val="16"/>
      </w:rPr>
    </w:lvl>
  </w:abstractNum>
  <w:abstractNum w:abstractNumId="10" w15:restartNumberingAfterBreak="0">
    <w:nsid w:val="FFFFFFFE"/>
    <w:multiLevelType w:val="singleLevel"/>
    <w:tmpl w:val="A6B869C8"/>
    <w:lvl w:ilvl="0">
      <w:numFmt w:val="bullet"/>
      <w:lvlText w:val="*"/>
      <w:lvlJc w:val="left"/>
    </w:lvl>
  </w:abstractNum>
  <w:abstractNum w:abstractNumId="11" w15:restartNumberingAfterBreak="0">
    <w:nsid w:val="001B2835"/>
    <w:multiLevelType w:val="hybridMultilevel"/>
    <w:tmpl w:val="728A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4F3CB1"/>
    <w:multiLevelType w:val="hybridMultilevel"/>
    <w:tmpl w:val="42F40614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393CCA"/>
    <w:multiLevelType w:val="hybridMultilevel"/>
    <w:tmpl w:val="8AD0BB4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1B2878"/>
    <w:multiLevelType w:val="hybridMultilevel"/>
    <w:tmpl w:val="7E46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32F18"/>
    <w:multiLevelType w:val="hybridMultilevel"/>
    <w:tmpl w:val="F2764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B221A"/>
    <w:multiLevelType w:val="multilevel"/>
    <w:tmpl w:val="FE5A4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17" w15:restartNumberingAfterBreak="0">
    <w:nsid w:val="1E031497"/>
    <w:multiLevelType w:val="hybridMultilevel"/>
    <w:tmpl w:val="2F009E14"/>
    <w:lvl w:ilvl="0" w:tplc="FAD0ABB2">
      <w:start w:val="1"/>
      <w:numFmt w:val="decimal"/>
      <w:lvlText w:val="%1."/>
      <w:lvlJc w:val="left"/>
      <w:pPr>
        <w:ind w:left="720" w:hanging="360"/>
      </w:pPr>
      <w:rPr>
        <w:rFonts w:hint="default"/>
        <w:color w:val="007698" w:themeColor="accent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211132"/>
    <w:multiLevelType w:val="hybridMultilevel"/>
    <w:tmpl w:val="CFBE61D6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A54105"/>
    <w:multiLevelType w:val="hybridMultilevel"/>
    <w:tmpl w:val="5770E88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16463"/>
    <w:multiLevelType w:val="hybridMultilevel"/>
    <w:tmpl w:val="CC1E4CE6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2955523F"/>
    <w:multiLevelType w:val="hybridMultilevel"/>
    <w:tmpl w:val="E306DAE0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5908CE"/>
    <w:multiLevelType w:val="hybridMultilevel"/>
    <w:tmpl w:val="00041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B1756C"/>
    <w:multiLevelType w:val="multilevel"/>
    <w:tmpl w:val="095AFD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24" w15:restartNumberingAfterBreak="0">
    <w:nsid w:val="2F051F06"/>
    <w:multiLevelType w:val="hybridMultilevel"/>
    <w:tmpl w:val="6B90E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B68F8"/>
    <w:multiLevelType w:val="hybridMultilevel"/>
    <w:tmpl w:val="9AFACE30"/>
    <w:lvl w:ilvl="0" w:tplc="821AC2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69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A764E6"/>
    <w:multiLevelType w:val="multilevel"/>
    <w:tmpl w:val="1B5045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B4D3BDC"/>
    <w:multiLevelType w:val="hybridMultilevel"/>
    <w:tmpl w:val="798ED8CE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03CAAB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7698" w:themeColor="accent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502C0F"/>
    <w:multiLevelType w:val="hybridMultilevel"/>
    <w:tmpl w:val="F20EBD3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391E92"/>
    <w:multiLevelType w:val="hybridMultilevel"/>
    <w:tmpl w:val="DCF4FAA4"/>
    <w:lvl w:ilvl="0" w:tplc="E7904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E028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0683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70D0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42EE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6239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AAA0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9EC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12D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C15FEB"/>
    <w:multiLevelType w:val="hybridMultilevel"/>
    <w:tmpl w:val="2E7A5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FD6503"/>
    <w:multiLevelType w:val="hybridMultilevel"/>
    <w:tmpl w:val="C6645E7C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90C2805"/>
    <w:multiLevelType w:val="multilevel"/>
    <w:tmpl w:val="08F4CE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33" w15:restartNumberingAfterBreak="0">
    <w:nsid w:val="4A013F2E"/>
    <w:multiLevelType w:val="hybridMultilevel"/>
    <w:tmpl w:val="F67A50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0304AC"/>
    <w:multiLevelType w:val="multilevel"/>
    <w:tmpl w:val="BFE44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35" w15:restartNumberingAfterBreak="0">
    <w:nsid w:val="53FE77B1"/>
    <w:multiLevelType w:val="hybridMultilevel"/>
    <w:tmpl w:val="0682FB6E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377FF7"/>
    <w:multiLevelType w:val="hybridMultilevel"/>
    <w:tmpl w:val="C5D865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916DF9"/>
    <w:multiLevelType w:val="hybridMultilevel"/>
    <w:tmpl w:val="F168BCC8"/>
    <w:lvl w:ilvl="0" w:tplc="74B00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A23578"/>
    <w:multiLevelType w:val="hybridMultilevel"/>
    <w:tmpl w:val="93328D74"/>
    <w:lvl w:ilvl="0" w:tplc="3B6AB3DC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007698" w:themeColor="accent4"/>
        <w:sz w:val="24"/>
        <w:szCs w:val="28"/>
        <w:lang w:val="es-MX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364E25"/>
    <w:multiLevelType w:val="hybridMultilevel"/>
    <w:tmpl w:val="3F9CC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44BCB"/>
    <w:multiLevelType w:val="hybridMultilevel"/>
    <w:tmpl w:val="00041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91336C"/>
    <w:multiLevelType w:val="hybridMultilevel"/>
    <w:tmpl w:val="C7A4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80E63"/>
    <w:multiLevelType w:val="hybridMultilevel"/>
    <w:tmpl w:val="71E4B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4784154">
    <w:abstractNumId w:val="26"/>
  </w:num>
  <w:num w:numId="2" w16cid:durableId="1952394062">
    <w:abstractNumId w:val="32"/>
  </w:num>
  <w:num w:numId="3" w16cid:durableId="1445346926">
    <w:abstractNumId w:val="23"/>
  </w:num>
  <w:num w:numId="4" w16cid:durableId="1799566609">
    <w:abstractNumId w:val="22"/>
  </w:num>
  <w:num w:numId="5" w16cid:durableId="1491210928">
    <w:abstractNumId w:val="40"/>
  </w:num>
  <w:num w:numId="6" w16cid:durableId="380130275">
    <w:abstractNumId w:val="34"/>
  </w:num>
  <w:num w:numId="7" w16cid:durableId="1375694452">
    <w:abstractNumId w:val="16"/>
  </w:num>
  <w:num w:numId="8" w16cid:durableId="84786379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4941505">
    <w:abstractNumId w:val="24"/>
  </w:num>
  <w:num w:numId="10" w16cid:durableId="749273998">
    <w:abstractNumId w:val="39"/>
  </w:num>
  <w:num w:numId="11" w16cid:durableId="1124687781">
    <w:abstractNumId w:val="33"/>
  </w:num>
  <w:num w:numId="12" w16cid:durableId="333722897">
    <w:abstractNumId w:val="15"/>
  </w:num>
  <w:num w:numId="13" w16cid:durableId="1512253989">
    <w:abstractNumId w:val="11"/>
  </w:num>
  <w:num w:numId="14" w16cid:durableId="1772889939">
    <w:abstractNumId w:val="36"/>
  </w:num>
  <w:num w:numId="15" w16cid:durableId="649090996">
    <w:abstractNumId w:val="30"/>
  </w:num>
  <w:num w:numId="16" w16cid:durableId="1709333917">
    <w:abstractNumId w:val="13"/>
  </w:num>
  <w:num w:numId="17" w16cid:durableId="611591538">
    <w:abstractNumId w:val="9"/>
  </w:num>
  <w:num w:numId="18" w16cid:durableId="1199390206">
    <w:abstractNumId w:val="7"/>
  </w:num>
  <w:num w:numId="19" w16cid:durableId="73480683">
    <w:abstractNumId w:val="6"/>
  </w:num>
  <w:num w:numId="20" w16cid:durableId="588545551">
    <w:abstractNumId w:val="5"/>
  </w:num>
  <w:num w:numId="21" w16cid:durableId="1492911980">
    <w:abstractNumId w:val="4"/>
  </w:num>
  <w:num w:numId="22" w16cid:durableId="156262498">
    <w:abstractNumId w:val="8"/>
  </w:num>
  <w:num w:numId="23" w16cid:durableId="1306937261">
    <w:abstractNumId w:val="3"/>
  </w:num>
  <w:num w:numId="24" w16cid:durableId="501353391">
    <w:abstractNumId w:val="2"/>
  </w:num>
  <w:num w:numId="25" w16cid:durableId="957297037">
    <w:abstractNumId w:val="1"/>
  </w:num>
  <w:num w:numId="26" w16cid:durableId="123889074">
    <w:abstractNumId w:val="0"/>
  </w:num>
  <w:num w:numId="27" w16cid:durableId="1978097995">
    <w:abstractNumId w:val="37"/>
  </w:num>
  <w:num w:numId="28" w16cid:durableId="1942225987">
    <w:abstractNumId w:val="38"/>
  </w:num>
  <w:num w:numId="29" w16cid:durableId="546767824">
    <w:abstractNumId w:val="10"/>
    <w:lvlOverride w:ilvl="0">
      <w:lvl w:ilvl="0">
        <w:numFmt w:val="bullet"/>
        <w:lvlText w:val=""/>
        <w:legacy w:legacy="1" w:legacySpace="0" w:legacyIndent="140"/>
        <w:lvlJc w:val="left"/>
        <w:rPr>
          <w:rFonts w:ascii="Symbol" w:hAnsi="Symbol" w:hint="default"/>
        </w:rPr>
      </w:lvl>
    </w:lvlOverride>
  </w:num>
  <w:num w:numId="30" w16cid:durableId="1228879893">
    <w:abstractNumId w:val="14"/>
  </w:num>
  <w:num w:numId="31" w16cid:durableId="1802336575">
    <w:abstractNumId w:val="25"/>
  </w:num>
  <w:num w:numId="32" w16cid:durableId="222840107">
    <w:abstractNumId w:val="21"/>
  </w:num>
  <w:num w:numId="33" w16cid:durableId="1365328556">
    <w:abstractNumId w:val="41"/>
  </w:num>
  <w:num w:numId="34" w16cid:durableId="436681153">
    <w:abstractNumId w:val="17"/>
  </w:num>
  <w:num w:numId="35" w16cid:durableId="178081956">
    <w:abstractNumId w:val="27"/>
  </w:num>
  <w:num w:numId="36" w16cid:durableId="673991952">
    <w:abstractNumId w:val="18"/>
  </w:num>
  <w:num w:numId="37" w16cid:durableId="574389892">
    <w:abstractNumId w:val="20"/>
  </w:num>
  <w:num w:numId="38" w16cid:durableId="1787694107">
    <w:abstractNumId w:val="35"/>
  </w:num>
  <w:num w:numId="39" w16cid:durableId="1777402496">
    <w:abstractNumId w:val="12"/>
  </w:num>
  <w:num w:numId="40" w16cid:durableId="271789526">
    <w:abstractNumId w:val="38"/>
    <w:lvlOverride w:ilvl="0">
      <w:startOverride w:val="1"/>
    </w:lvlOverride>
  </w:num>
  <w:num w:numId="41" w16cid:durableId="1637950116">
    <w:abstractNumId w:val="31"/>
  </w:num>
  <w:num w:numId="42" w16cid:durableId="1931230603">
    <w:abstractNumId w:val="38"/>
    <w:lvlOverride w:ilvl="0">
      <w:startOverride w:val="1"/>
    </w:lvlOverride>
  </w:num>
  <w:num w:numId="43" w16cid:durableId="2048329456">
    <w:abstractNumId w:val="19"/>
  </w:num>
  <w:num w:numId="44" w16cid:durableId="1028217573">
    <w:abstractNumId w:val="28"/>
  </w:num>
  <w:num w:numId="45" w16cid:durableId="746266063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Sombreadoclaro-nfasis1"/>
  <w:drawingGridHorizontalSpacing w:val="100"/>
  <w:displayHorizontalDrawingGridEvery w:val="2"/>
  <w:characterSpacingControl w:val="doNotCompress"/>
  <w:hdrShapeDefaults>
    <o:shapedefaults v:ext="edit" spidmax="2050">
      <o:colormru v:ext="edit" colors="#ff9,#f9f5bf,#fcfae0,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6E"/>
    <w:rsid w:val="000002CB"/>
    <w:rsid w:val="000067EA"/>
    <w:rsid w:val="000077B0"/>
    <w:rsid w:val="00016717"/>
    <w:rsid w:val="00020518"/>
    <w:rsid w:val="0003644B"/>
    <w:rsid w:val="000404D8"/>
    <w:rsid w:val="00041D28"/>
    <w:rsid w:val="00041D3D"/>
    <w:rsid w:val="00055166"/>
    <w:rsid w:val="00056AC2"/>
    <w:rsid w:val="00065235"/>
    <w:rsid w:val="00072B26"/>
    <w:rsid w:val="00075477"/>
    <w:rsid w:val="00077771"/>
    <w:rsid w:val="000811D4"/>
    <w:rsid w:val="0008505F"/>
    <w:rsid w:val="00085913"/>
    <w:rsid w:val="00085E78"/>
    <w:rsid w:val="0008779A"/>
    <w:rsid w:val="00090B4B"/>
    <w:rsid w:val="000915AA"/>
    <w:rsid w:val="00091E8C"/>
    <w:rsid w:val="00097F8E"/>
    <w:rsid w:val="000A1C6B"/>
    <w:rsid w:val="000A2435"/>
    <w:rsid w:val="000A37A4"/>
    <w:rsid w:val="000A534D"/>
    <w:rsid w:val="000C51CD"/>
    <w:rsid w:val="000C74D1"/>
    <w:rsid w:val="000C74D5"/>
    <w:rsid w:val="000C7B16"/>
    <w:rsid w:val="000D0419"/>
    <w:rsid w:val="000D4C41"/>
    <w:rsid w:val="000F184F"/>
    <w:rsid w:val="000F3871"/>
    <w:rsid w:val="000F5F81"/>
    <w:rsid w:val="00101C3E"/>
    <w:rsid w:val="00107198"/>
    <w:rsid w:val="001106F2"/>
    <w:rsid w:val="0011146F"/>
    <w:rsid w:val="00113E90"/>
    <w:rsid w:val="00122083"/>
    <w:rsid w:val="0012246D"/>
    <w:rsid w:val="00124205"/>
    <w:rsid w:val="001310F7"/>
    <w:rsid w:val="00133E54"/>
    <w:rsid w:val="00142CBB"/>
    <w:rsid w:val="00142E43"/>
    <w:rsid w:val="0014710A"/>
    <w:rsid w:val="00147CA4"/>
    <w:rsid w:val="00155DEC"/>
    <w:rsid w:val="0016025F"/>
    <w:rsid w:val="00170C3B"/>
    <w:rsid w:val="00174DED"/>
    <w:rsid w:val="001832CC"/>
    <w:rsid w:val="00183E42"/>
    <w:rsid w:val="0018452C"/>
    <w:rsid w:val="0018472C"/>
    <w:rsid w:val="00190406"/>
    <w:rsid w:val="001A23CE"/>
    <w:rsid w:val="001A459E"/>
    <w:rsid w:val="001A7620"/>
    <w:rsid w:val="001B001A"/>
    <w:rsid w:val="001B1CFE"/>
    <w:rsid w:val="001B653C"/>
    <w:rsid w:val="001C1110"/>
    <w:rsid w:val="001C1B9E"/>
    <w:rsid w:val="001C1E38"/>
    <w:rsid w:val="001C3BA7"/>
    <w:rsid w:val="001C4F4D"/>
    <w:rsid w:val="001C65CD"/>
    <w:rsid w:val="001D057E"/>
    <w:rsid w:val="001D3317"/>
    <w:rsid w:val="001D3C4E"/>
    <w:rsid w:val="001D6D43"/>
    <w:rsid w:val="001E000B"/>
    <w:rsid w:val="001E1F23"/>
    <w:rsid w:val="001E4B11"/>
    <w:rsid w:val="001E5D02"/>
    <w:rsid w:val="001E6F56"/>
    <w:rsid w:val="001F2AC6"/>
    <w:rsid w:val="001F2C97"/>
    <w:rsid w:val="001F684F"/>
    <w:rsid w:val="00201F4E"/>
    <w:rsid w:val="002044CD"/>
    <w:rsid w:val="0020603B"/>
    <w:rsid w:val="00212B89"/>
    <w:rsid w:val="00215ADA"/>
    <w:rsid w:val="00217276"/>
    <w:rsid w:val="00217B1F"/>
    <w:rsid w:val="00220A93"/>
    <w:rsid w:val="002237AD"/>
    <w:rsid w:val="002249AE"/>
    <w:rsid w:val="002272F4"/>
    <w:rsid w:val="00230176"/>
    <w:rsid w:val="002328A8"/>
    <w:rsid w:val="002441FA"/>
    <w:rsid w:val="002552A5"/>
    <w:rsid w:val="0025602C"/>
    <w:rsid w:val="00263FAA"/>
    <w:rsid w:val="0027134A"/>
    <w:rsid w:val="002857A2"/>
    <w:rsid w:val="0029384C"/>
    <w:rsid w:val="00294302"/>
    <w:rsid w:val="0029466B"/>
    <w:rsid w:val="00295D76"/>
    <w:rsid w:val="002A2259"/>
    <w:rsid w:val="002A52EC"/>
    <w:rsid w:val="002B11F2"/>
    <w:rsid w:val="002B3A32"/>
    <w:rsid w:val="002C1533"/>
    <w:rsid w:val="002C506C"/>
    <w:rsid w:val="002D209D"/>
    <w:rsid w:val="002D22EE"/>
    <w:rsid w:val="002D5416"/>
    <w:rsid w:val="002E60C0"/>
    <w:rsid w:val="002E6818"/>
    <w:rsid w:val="002E7DEA"/>
    <w:rsid w:val="002F1B4D"/>
    <w:rsid w:val="002F3A74"/>
    <w:rsid w:val="002F3D22"/>
    <w:rsid w:val="002F5B39"/>
    <w:rsid w:val="00300239"/>
    <w:rsid w:val="003038A3"/>
    <w:rsid w:val="0030789E"/>
    <w:rsid w:val="003079FF"/>
    <w:rsid w:val="003121E3"/>
    <w:rsid w:val="0031244D"/>
    <w:rsid w:val="003144E7"/>
    <w:rsid w:val="0031591C"/>
    <w:rsid w:val="003205C8"/>
    <w:rsid w:val="00321D9C"/>
    <w:rsid w:val="003233A9"/>
    <w:rsid w:val="003243A5"/>
    <w:rsid w:val="00326460"/>
    <w:rsid w:val="003368F5"/>
    <w:rsid w:val="003529AF"/>
    <w:rsid w:val="0035644E"/>
    <w:rsid w:val="003564ED"/>
    <w:rsid w:val="00360B93"/>
    <w:rsid w:val="00362513"/>
    <w:rsid w:val="00365C14"/>
    <w:rsid w:val="0036631B"/>
    <w:rsid w:val="00375361"/>
    <w:rsid w:val="003756E9"/>
    <w:rsid w:val="003813A7"/>
    <w:rsid w:val="003827A6"/>
    <w:rsid w:val="003828D2"/>
    <w:rsid w:val="00382AAF"/>
    <w:rsid w:val="003922EA"/>
    <w:rsid w:val="0039416A"/>
    <w:rsid w:val="003A0953"/>
    <w:rsid w:val="003A1AF1"/>
    <w:rsid w:val="003A2E7E"/>
    <w:rsid w:val="003A4581"/>
    <w:rsid w:val="003A5AAA"/>
    <w:rsid w:val="003A772A"/>
    <w:rsid w:val="003B1DBA"/>
    <w:rsid w:val="003C5662"/>
    <w:rsid w:val="003C56EA"/>
    <w:rsid w:val="003C6BD4"/>
    <w:rsid w:val="003C6EFC"/>
    <w:rsid w:val="003D1120"/>
    <w:rsid w:val="003D12E5"/>
    <w:rsid w:val="003E06CF"/>
    <w:rsid w:val="003E4D24"/>
    <w:rsid w:val="003E527E"/>
    <w:rsid w:val="003E66D0"/>
    <w:rsid w:val="003E68BC"/>
    <w:rsid w:val="003F0A41"/>
    <w:rsid w:val="003F1F7C"/>
    <w:rsid w:val="00401DB9"/>
    <w:rsid w:val="004026F5"/>
    <w:rsid w:val="0040321F"/>
    <w:rsid w:val="004033F1"/>
    <w:rsid w:val="00406EAD"/>
    <w:rsid w:val="0040726E"/>
    <w:rsid w:val="00413C7E"/>
    <w:rsid w:val="00416485"/>
    <w:rsid w:val="00417402"/>
    <w:rsid w:val="00417F1F"/>
    <w:rsid w:val="00422EC9"/>
    <w:rsid w:val="004235C4"/>
    <w:rsid w:val="0042624A"/>
    <w:rsid w:val="00426C26"/>
    <w:rsid w:val="00431720"/>
    <w:rsid w:val="004321FB"/>
    <w:rsid w:val="00433BD6"/>
    <w:rsid w:val="004376D8"/>
    <w:rsid w:val="00443204"/>
    <w:rsid w:val="00444758"/>
    <w:rsid w:val="004519C5"/>
    <w:rsid w:val="004535CE"/>
    <w:rsid w:val="00461DC4"/>
    <w:rsid w:val="00464E79"/>
    <w:rsid w:val="004659F2"/>
    <w:rsid w:val="00466356"/>
    <w:rsid w:val="004663A0"/>
    <w:rsid w:val="004700BA"/>
    <w:rsid w:val="0047089C"/>
    <w:rsid w:val="0047093C"/>
    <w:rsid w:val="004737D3"/>
    <w:rsid w:val="00483F18"/>
    <w:rsid w:val="00484D79"/>
    <w:rsid w:val="0048732E"/>
    <w:rsid w:val="00490081"/>
    <w:rsid w:val="004929A0"/>
    <w:rsid w:val="004944A8"/>
    <w:rsid w:val="004957ED"/>
    <w:rsid w:val="00495E50"/>
    <w:rsid w:val="004A17CF"/>
    <w:rsid w:val="004A4067"/>
    <w:rsid w:val="004A562D"/>
    <w:rsid w:val="004A70B7"/>
    <w:rsid w:val="004A72CE"/>
    <w:rsid w:val="004A79E4"/>
    <w:rsid w:val="004B1E72"/>
    <w:rsid w:val="004B221D"/>
    <w:rsid w:val="004B34F9"/>
    <w:rsid w:val="004B3650"/>
    <w:rsid w:val="004B51E6"/>
    <w:rsid w:val="004B695B"/>
    <w:rsid w:val="004B6AE0"/>
    <w:rsid w:val="004C16C0"/>
    <w:rsid w:val="004C6D14"/>
    <w:rsid w:val="004D16DD"/>
    <w:rsid w:val="004D2970"/>
    <w:rsid w:val="004D4515"/>
    <w:rsid w:val="004D54C0"/>
    <w:rsid w:val="004D5A62"/>
    <w:rsid w:val="004D5DFC"/>
    <w:rsid w:val="004D6078"/>
    <w:rsid w:val="004D7AC5"/>
    <w:rsid w:val="004E0020"/>
    <w:rsid w:val="004E1137"/>
    <w:rsid w:val="004E1B82"/>
    <w:rsid w:val="004F1DAA"/>
    <w:rsid w:val="004F3E96"/>
    <w:rsid w:val="004F4121"/>
    <w:rsid w:val="0050478E"/>
    <w:rsid w:val="005047B6"/>
    <w:rsid w:val="0051147F"/>
    <w:rsid w:val="00513FAF"/>
    <w:rsid w:val="00515120"/>
    <w:rsid w:val="005220F7"/>
    <w:rsid w:val="0052424F"/>
    <w:rsid w:val="0052542E"/>
    <w:rsid w:val="00525486"/>
    <w:rsid w:val="0053124A"/>
    <w:rsid w:val="005317CF"/>
    <w:rsid w:val="005339D6"/>
    <w:rsid w:val="00534792"/>
    <w:rsid w:val="00545E37"/>
    <w:rsid w:val="0054688C"/>
    <w:rsid w:val="00550606"/>
    <w:rsid w:val="00560D86"/>
    <w:rsid w:val="00560E08"/>
    <w:rsid w:val="005627C0"/>
    <w:rsid w:val="00563A55"/>
    <w:rsid w:val="00564A2E"/>
    <w:rsid w:val="00565CDE"/>
    <w:rsid w:val="00566A71"/>
    <w:rsid w:val="0057116C"/>
    <w:rsid w:val="00573154"/>
    <w:rsid w:val="00576539"/>
    <w:rsid w:val="00580482"/>
    <w:rsid w:val="0058058A"/>
    <w:rsid w:val="005809A0"/>
    <w:rsid w:val="0058186F"/>
    <w:rsid w:val="00583F6D"/>
    <w:rsid w:val="005965B2"/>
    <w:rsid w:val="005A60D3"/>
    <w:rsid w:val="005B1B52"/>
    <w:rsid w:val="005B2888"/>
    <w:rsid w:val="005B5DE9"/>
    <w:rsid w:val="005B5F9B"/>
    <w:rsid w:val="005C023E"/>
    <w:rsid w:val="005C5B24"/>
    <w:rsid w:val="005C62D8"/>
    <w:rsid w:val="005D12D2"/>
    <w:rsid w:val="005D170C"/>
    <w:rsid w:val="005D1711"/>
    <w:rsid w:val="005D2336"/>
    <w:rsid w:val="005D32FD"/>
    <w:rsid w:val="005D4103"/>
    <w:rsid w:val="005D41DD"/>
    <w:rsid w:val="005D4B2D"/>
    <w:rsid w:val="005D6238"/>
    <w:rsid w:val="005D6F99"/>
    <w:rsid w:val="005E280A"/>
    <w:rsid w:val="005E2874"/>
    <w:rsid w:val="005E409E"/>
    <w:rsid w:val="005E530A"/>
    <w:rsid w:val="005E592E"/>
    <w:rsid w:val="005F0F01"/>
    <w:rsid w:val="005F4E29"/>
    <w:rsid w:val="00603032"/>
    <w:rsid w:val="00612692"/>
    <w:rsid w:val="0061382D"/>
    <w:rsid w:val="00615731"/>
    <w:rsid w:val="00615FAD"/>
    <w:rsid w:val="00616D7E"/>
    <w:rsid w:val="00624D48"/>
    <w:rsid w:val="00624FF8"/>
    <w:rsid w:val="006300E5"/>
    <w:rsid w:val="006345E7"/>
    <w:rsid w:val="00635D01"/>
    <w:rsid w:val="006364DC"/>
    <w:rsid w:val="00637D2C"/>
    <w:rsid w:val="00641087"/>
    <w:rsid w:val="00646C4C"/>
    <w:rsid w:val="006503E4"/>
    <w:rsid w:val="00657533"/>
    <w:rsid w:val="00662320"/>
    <w:rsid w:val="006640A8"/>
    <w:rsid w:val="006642E8"/>
    <w:rsid w:val="006672D8"/>
    <w:rsid w:val="00672CCC"/>
    <w:rsid w:val="00675253"/>
    <w:rsid w:val="00676110"/>
    <w:rsid w:val="00676442"/>
    <w:rsid w:val="006832DD"/>
    <w:rsid w:val="00683FED"/>
    <w:rsid w:val="006841A1"/>
    <w:rsid w:val="006842CA"/>
    <w:rsid w:val="006864F0"/>
    <w:rsid w:val="00694892"/>
    <w:rsid w:val="006A0A3C"/>
    <w:rsid w:val="006A0DA0"/>
    <w:rsid w:val="006A1BD7"/>
    <w:rsid w:val="006A7733"/>
    <w:rsid w:val="006A777E"/>
    <w:rsid w:val="006B12E0"/>
    <w:rsid w:val="006B3F40"/>
    <w:rsid w:val="006B56F2"/>
    <w:rsid w:val="006C4937"/>
    <w:rsid w:val="006C54E1"/>
    <w:rsid w:val="006C7447"/>
    <w:rsid w:val="006D08D9"/>
    <w:rsid w:val="006E761D"/>
    <w:rsid w:val="006F187D"/>
    <w:rsid w:val="006F1A1A"/>
    <w:rsid w:val="006F55C4"/>
    <w:rsid w:val="006F6914"/>
    <w:rsid w:val="006F6956"/>
    <w:rsid w:val="00703A78"/>
    <w:rsid w:val="00710DE3"/>
    <w:rsid w:val="0071132E"/>
    <w:rsid w:val="00712160"/>
    <w:rsid w:val="00715121"/>
    <w:rsid w:val="00716738"/>
    <w:rsid w:val="00724D23"/>
    <w:rsid w:val="00726091"/>
    <w:rsid w:val="00726C3F"/>
    <w:rsid w:val="0073200D"/>
    <w:rsid w:val="00735745"/>
    <w:rsid w:val="00740A18"/>
    <w:rsid w:val="00741B05"/>
    <w:rsid w:val="00742851"/>
    <w:rsid w:val="0074301F"/>
    <w:rsid w:val="0074690B"/>
    <w:rsid w:val="0074739C"/>
    <w:rsid w:val="00747A1C"/>
    <w:rsid w:val="00752C6D"/>
    <w:rsid w:val="00753061"/>
    <w:rsid w:val="00757A00"/>
    <w:rsid w:val="007610B1"/>
    <w:rsid w:val="00764165"/>
    <w:rsid w:val="00764DCA"/>
    <w:rsid w:val="0076690C"/>
    <w:rsid w:val="007669AB"/>
    <w:rsid w:val="00767931"/>
    <w:rsid w:val="007704F5"/>
    <w:rsid w:val="0077119B"/>
    <w:rsid w:val="00771749"/>
    <w:rsid w:val="00771C9F"/>
    <w:rsid w:val="0077280E"/>
    <w:rsid w:val="00772A59"/>
    <w:rsid w:val="007744E1"/>
    <w:rsid w:val="00776E4E"/>
    <w:rsid w:val="00777938"/>
    <w:rsid w:val="00782259"/>
    <w:rsid w:val="007823CB"/>
    <w:rsid w:val="00785323"/>
    <w:rsid w:val="007869DE"/>
    <w:rsid w:val="007913B1"/>
    <w:rsid w:val="00794FB4"/>
    <w:rsid w:val="00796DBA"/>
    <w:rsid w:val="00797B0B"/>
    <w:rsid w:val="007A04A2"/>
    <w:rsid w:val="007A0F4A"/>
    <w:rsid w:val="007A1122"/>
    <w:rsid w:val="007A661F"/>
    <w:rsid w:val="007B0F8A"/>
    <w:rsid w:val="007B11A5"/>
    <w:rsid w:val="007B29CA"/>
    <w:rsid w:val="007B4722"/>
    <w:rsid w:val="007C2C17"/>
    <w:rsid w:val="007C3598"/>
    <w:rsid w:val="007C3CE1"/>
    <w:rsid w:val="007C4E9B"/>
    <w:rsid w:val="007D097A"/>
    <w:rsid w:val="007D11E1"/>
    <w:rsid w:val="007D1634"/>
    <w:rsid w:val="007D2018"/>
    <w:rsid w:val="007D2B3E"/>
    <w:rsid w:val="007D5910"/>
    <w:rsid w:val="007D5B95"/>
    <w:rsid w:val="007D7FC2"/>
    <w:rsid w:val="007E1749"/>
    <w:rsid w:val="007E21FF"/>
    <w:rsid w:val="007E74F4"/>
    <w:rsid w:val="007E7798"/>
    <w:rsid w:val="007F64D4"/>
    <w:rsid w:val="0080201B"/>
    <w:rsid w:val="00805145"/>
    <w:rsid w:val="00810D26"/>
    <w:rsid w:val="00821095"/>
    <w:rsid w:val="0082262B"/>
    <w:rsid w:val="0082792D"/>
    <w:rsid w:val="00831C22"/>
    <w:rsid w:val="00832139"/>
    <w:rsid w:val="008347AC"/>
    <w:rsid w:val="008373F9"/>
    <w:rsid w:val="00840A8A"/>
    <w:rsid w:val="00841A94"/>
    <w:rsid w:val="00853E3F"/>
    <w:rsid w:val="00855C96"/>
    <w:rsid w:val="008619D7"/>
    <w:rsid w:val="00862908"/>
    <w:rsid w:val="00864141"/>
    <w:rsid w:val="0086416C"/>
    <w:rsid w:val="00865A89"/>
    <w:rsid w:val="008668DD"/>
    <w:rsid w:val="00866CCF"/>
    <w:rsid w:val="008764EF"/>
    <w:rsid w:val="008850F8"/>
    <w:rsid w:val="0089184B"/>
    <w:rsid w:val="00896279"/>
    <w:rsid w:val="00896FB9"/>
    <w:rsid w:val="00897056"/>
    <w:rsid w:val="0089708F"/>
    <w:rsid w:val="00897EA1"/>
    <w:rsid w:val="008A1116"/>
    <w:rsid w:val="008A5FC3"/>
    <w:rsid w:val="008B3F3C"/>
    <w:rsid w:val="008B5D2A"/>
    <w:rsid w:val="008B61BE"/>
    <w:rsid w:val="008C16FF"/>
    <w:rsid w:val="008C1C60"/>
    <w:rsid w:val="008C24F9"/>
    <w:rsid w:val="008C462E"/>
    <w:rsid w:val="008C78C6"/>
    <w:rsid w:val="008C7A84"/>
    <w:rsid w:val="008D10F8"/>
    <w:rsid w:val="008D1427"/>
    <w:rsid w:val="008D1889"/>
    <w:rsid w:val="008D1BE6"/>
    <w:rsid w:val="008D3866"/>
    <w:rsid w:val="008D3CFE"/>
    <w:rsid w:val="008D4297"/>
    <w:rsid w:val="008D6B88"/>
    <w:rsid w:val="008E22F6"/>
    <w:rsid w:val="008E556E"/>
    <w:rsid w:val="008F0AB5"/>
    <w:rsid w:val="008F2E8B"/>
    <w:rsid w:val="008F35BB"/>
    <w:rsid w:val="008F4748"/>
    <w:rsid w:val="00900CCC"/>
    <w:rsid w:val="00911B2F"/>
    <w:rsid w:val="00913E1C"/>
    <w:rsid w:val="00914A1B"/>
    <w:rsid w:val="00915C6B"/>
    <w:rsid w:val="00916B1F"/>
    <w:rsid w:val="00920934"/>
    <w:rsid w:val="00921B93"/>
    <w:rsid w:val="00924706"/>
    <w:rsid w:val="009259EA"/>
    <w:rsid w:val="00925AC8"/>
    <w:rsid w:val="00925F34"/>
    <w:rsid w:val="00926BFE"/>
    <w:rsid w:val="009300C0"/>
    <w:rsid w:val="00930F72"/>
    <w:rsid w:val="009370D9"/>
    <w:rsid w:val="00937E2D"/>
    <w:rsid w:val="00947CD6"/>
    <w:rsid w:val="00952C45"/>
    <w:rsid w:val="00953B60"/>
    <w:rsid w:val="009557BC"/>
    <w:rsid w:val="00957E16"/>
    <w:rsid w:val="00961ED5"/>
    <w:rsid w:val="00963140"/>
    <w:rsid w:val="009641BD"/>
    <w:rsid w:val="00967A91"/>
    <w:rsid w:val="00973980"/>
    <w:rsid w:val="00975853"/>
    <w:rsid w:val="0097671B"/>
    <w:rsid w:val="00976B3C"/>
    <w:rsid w:val="0097789B"/>
    <w:rsid w:val="00977B01"/>
    <w:rsid w:val="00981AE7"/>
    <w:rsid w:val="00984305"/>
    <w:rsid w:val="00984A47"/>
    <w:rsid w:val="009852F6"/>
    <w:rsid w:val="00990F5A"/>
    <w:rsid w:val="009A1E16"/>
    <w:rsid w:val="009A4413"/>
    <w:rsid w:val="009A799B"/>
    <w:rsid w:val="009B1528"/>
    <w:rsid w:val="009B4157"/>
    <w:rsid w:val="009B4700"/>
    <w:rsid w:val="009B73FB"/>
    <w:rsid w:val="009C07A4"/>
    <w:rsid w:val="009C189B"/>
    <w:rsid w:val="009C203D"/>
    <w:rsid w:val="009C2727"/>
    <w:rsid w:val="009C375E"/>
    <w:rsid w:val="009D330D"/>
    <w:rsid w:val="009D3B86"/>
    <w:rsid w:val="009D4674"/>
    <w:rsid w:val="009D47F1"/>
    <w:rsid w:val="009D60CC"/>
    <w:rsid w:val="009E1FCC"/>
    <w:rsid w:val="009E4824"/>
    <w:rsid w:val="009E4987"/>
    <w:rsid w:val="009E7EFB"/>
    <w:rsid w:val="009F0102"/>
    <w:rsid w:val="009F0ABE"/>
    <w:rsid w:val="009F1572"/>
    <w:rsid w:val="009F4B96"/>
    <w:rsid w:val="009F63E8"/>
    <w:rsid w:val="009F75AF"/>
    <w:rsid w:val="00A01315"/>
    <w:rsid w:val="00A04775"/>
    <w:rsid w:val="00A04C8D"/>
    <w:rsid w:val="00A11BDD"/>
    <w:rsid w:val="00A13E75"/>
    <w:rsid w:val="00A169E0"/>
    <w:rsid w:val="00A17A34"/>
    <w:rsid w:val="00A22B20"/>
    <w:rsid w:val="00A30CB6"/>
    <w:rsid w:val="00A316C7"/>
    <w:rsid w:val="00A3178D"/>
    <w:rsid w:val="00A36A04"/>
    <w:rsid w:val="00A4134F"/>
    <w:rsid w:val="00A4155E"/>
    <w:rsid w:val="00A421A0"/>
    <w:rsid w:val="00A4324B"/>
    <w:rsid w:val="00A434BD"/>
    <w:rsid w:val="00A50548"/>
    <w:rsid w:val="00A53309"/>
    <w:rsid w:val="00A65707"/>
    <w:rsid w:val="00A727C7"/>
    <w:rsid w:val="00A74042"/>
    <w:rsid w:val="00A7461B"/>
    <w:rsid w:val="00A7483B"/>
    <w:rsid w:val="00A74A38"/>
    <w:rsid w:val="00A777DC"/>
    <w:rsid w:val="00A816C2"/>
    <w:rsid w:val="00A9111D"/>
    <w:rsid w:val="00A938B7"/>
    <w:rsid w:val="00A94C42"/>
    <w:rsid w:val="00AA024B"/>
    <w:rsid w:val="00AA0507"/>
    <w:rsid w:val="00AA1747"/>
    <w:rsid w:val="00AA7E21"/>
    <w:rsid w:val="00AA7E40"/>
    <w:rsid w:val="00AB1420"/>
    <w:rsid w:val="00AB6C95"/>
    <w:rsid w:val="00AC097C"/>
    <w:rsid w:val="00AC3A6D"/>
    <w:rsid w:val="00AC61AE"/>
    <w:rsid w:val="00AC6720"/>
    <w:rsid w:val="00AD1AA4"/>
    <w:rsid w:val="00AE0C9F"/>
    <w:rsid w:val="00AE3AC1"/>
    <w:rsid w:val="00AE59C1"/>
    <w:rsid w:val="00AE7934"/>
    <w:rsid w:val="00AF0EA1"/>
    <w:rsid w:val="00AF1497"/>
    <w:rsid w:val="00AF2812"/>
    <w:rsid w:val="00AF339B"/>
    <w:rsid w:val="00AF3E3E"/>
    <w:rsid w:val="00AF53D0"/>
    <w:rsid w:val="00AF67CC"/>
    <w:rsid w:val="00AF77E0"/>
    <w:rsid w:val="00B00C61"/>
    <w:rsid w:val="00B0399C"/>
    <w:rsid w:val="00B04266"/>
    <w:rsid w:val="00B04ED9"/>
    <w:rsid w:val="00B060BD"/>
    <w:rsid w:val="00B07A28"/>
    <w:rsid w:val="00B105AD"/>
    <w:rsid w:val="00B114AB"/>
    <w:rsid w:val="00B1160C"/>
    <w:rsid w:val="00B11C7F"/>
    <w:rsid w:val="00B11E30"/>
    <w:rsid w:val="00B12319"/>
    <w:rsid w:val="00B17B6B"/>
    <w:rsid w:val="00B24488"/>
    <w:rsid w:val="00B27CEA"/>
    <w:rsid w:val="00B310D7"/>
    <w:rsid w:val="00B3493E"/>
    <w:rsid w:val="00B45913"/>
    <w:rsid w:val="00B50975"/>
    <w:rsid w:val="00B64485"/>
    <w:rsid w:val="00B65A4F"/>
    <w:rsid w:val="00B677E2"/>
    <w:rsid w:val="00B755EB"/>
    <w:rsid w:val="00B76AC6"/>
    <w:rsid w:val="00B804E7"/>
    <w:rsid w:val="00B83E48"/>
    <w:rsid w:val="00B85197"/>
    <w:rsid w:val="00B85D34"/>
    <w:rsid w:val="00B86591"/>
    <w:rsid w:val="00B92C64"/>
    <w:rsid w:val="00B9588D"/>
    <w:rsid w:val="00B96DEE"/>
    <w:rsid w:val="00BA6ACF"/>
    <w:rsid w:val="00BB0F9E"/>
    <w:rsid w:val="00BB1B29"/>
    <w:rsid w:val="00BB1D9E"/>
    <w:rsid w:val="00BB535E"/>
    <w:rsid w:val="00BC17B6"/>
    <w:rsid w:val="00BC194E"/>
    <w:rsid w:val="00BC4BDE"/>
    <w:rsid w:val="00BC6865"/>
    <w:rsid w:val="00BC70F7"/>
    <w:rsid w:val="00BC729F"/>
    <w:rsid w:val="00BD75BC"/>
    <w:rsid w:val="00BE28CF"/>
    <w:rsid w:val="00BE3DD3"/>
    <w:rsid w:val="00BE7530"/>
    <w:rsid w:val="00BF0AD7"/>
    <w:rsid w:val="00BF5648"/>
    <w:rsid w:val="00BF65CA"/>
    <w:rsid w:val="00C022AE"/>
    <w:rsid w:val="00C07A5C"/>
    <w:rsid w:val="00C07BE4"/>
    <w:rsid w:val="00C120C9"/>
    <w:rsid w:val="00C20F19"/>
    <w:rsid w:val="00C230C5"/>
    <w:rsid w:val="00C25DFA"/>
    <w:rsid w:val="00C2656E"/>
    <w:rsid w:val="00C31776"/>
    <w:rsid w:val="00C353CD"/>
    <w:rsid w:val="00C363AC"/>
    <w:rsid w:val="00C36491"/>
    <w:rsid w:val="00C40221"/>
    <w:rsid w:val="00C4331D"/>
    <w:rsid w:val="00C4723E"/>
    <w:rsid w:val="00C50644"/>
    <w:rsid w:val="00C509DA"/>
    <w:rsid w:val="00C523EB"/>
    <w:rsid w:val="00C52926"/>
    <w:rsid w:val="00C53FEA"/>
    <w:rsid w:val="00C54649"/>
    <w:rsid w:val="00C55916"/>
    <w:rsid w:val="00C57274"/>
    <w:rsid w:val="00C577E0"/>
    <w:rsid w:val="00C609F4"/>
    <w:rsid w:val="00C622AE"/>
    <w:rsid w:val="00C64897"/>
    <w:rsid w:val="00C72DFA"/>
    <w:rsid w:val="00C746E4"/>
    <w:rsid w:val="00C7473A"/>
    <w:rsid w:val="00C74B04"/>
    <w:rsid w:val="00C82956"/>
    <w:rsid w:val="00C863D3"/>
    <w:rsid w:val="00C87E9A"/>
    <w:rsid w:val="00C96F8E"/>
    <w:rsid w:val="00CA05CE"/>
    <w:rsid w:val="00CA56D3"/>
    <w:rsid w:val="00CA7C58"/>
    <w:rsid w:val="00CA7DF3"/>
    <w:rsid w:val="00CB2B13"/>
    <w:rsid w:val="00CB461D"/>
    <w:rsid w:val="00CB4A0F"/>
    <w:rsid w:val="00CC0A71"/>
    <w:rsid w:val="00CC5D12"/>
    <w:rsid w:val="00CC6F38"/>
    <w:rsid w:val="00CD1202"/>
    <w:rsid w:val="00CD5EA4"/>
    <w:rsid w:val="00CD6340"/>
    <w:rsid w:val="00CD6D16"/>
    <w:rsid w:val="00CD6ECC"/>
    <w:rsid w:val="00CD767D"/>
    <w:rsid w:val="00CD7710"/>
    <w:rsid w:val="00CE0A32"/>
    <w:rsid w:val="00CE6AF2"/>
    <w:rsid w:val="00CF00D7"/>
    <w:rsid w:val="00CF01E3"/>
    <w:rsid w:val="00CF0F36"/>
    <w:rsid w:val="00CF21DB"/>
    <w:rsid w:val="00CF3B3F"/>
    <w:rsid w:val="00CF3D06"/>
    <w:rsid w:val="00CF5014"/>
    <w:rsid w:val="00CF5443"/>
    <w:rsid w:val="00D02421"/>
    <w:rsid w:val="00D057B7"/>
    <w:rsid w:val="00D063DD"/>
    <w:rsid w:val="00D14A3E"/>
    <w:rsid w:val="00D14ACC"/>
    <w:rsid w:val="00D16C5D"/>
    <w:rsid w:val="00D2193C"/>
    <w:rsid w:val="00D267A9"/>
    <w:rsid w:val="00D272AE"/>
    <w:rsid w:val="00D35A9A"/>
    <w:rsid w:val="00D36522"/>
    <w:rsid w:val="00D371E5"/>
    <w:rsid w:val="00D4279B"/>
    <w:rsid w:val="00D51CD3"/>
    <w:rsid w:val="00D51FFC"/>
    <w:rsid w:val="00D548DC"/>
    <w:rsid w:val="00D5780D"/>
    <w:rsid w:val="00D63EE0"/>
    <w:rsid w:val="00D6657F"/>
    <w:rsid w:val="00D66FDC"/>
    <w:rsid w:val="00D704E7"/>
    <w:rsid w:val="00D7095D"/>
    <w:rsid w:val="00D71F6C"/>
    <w:rsid w:val="00D74AF7"/>
    <w:rsid w:val="00D74BCE"/>
    <w:rsid w:val="00D76DDE"/>
    <w:rsid w:val="00D800BA"/>
    <w:rsid w:val="00D81934"/>
    <w:rsid w:val="00D82C50"/>
    <w:rsid w:val="00D8637E"/>
    <w:rsid w:val="00D920BF"/>
    <w:rsid w:val="00D938BF"/>
    <w:rsid w:val="00D961FD"/>
    <w:rsid w:val="00D979D1"/>
    <w:rsid w:val="00DA0996"/>
    <w:rsid w:val="00DA1C93"/>
    <w:rsid w:val="00DB1ADC"/>
    <w:rsid w:val="00DB7163"/>
    <w:rsid w:val="00DC4493"/>
    <w:rsid w:val="00DC5283"/>
    <w:rsid w:val="00DD31E4"/>
    <w:rsid w:val="00DD3404"/>
    <w:rsid w:val="00DD3C00"/>
    <w:rsid w:val="00DD4AD1"/>
    <w:rsid w:val="00DE363C"/>
    <w:rsid w:val="00DE5E6C"/>
    <w:rsid w:val="00DE7110"/>
    <w:rsid w:val="00DF1ED1"/>
    <w:rsid w:val="00DF5F17"/>
    <w:rsid w:val="00E02DEB"/>
    <w:rsid w:val="00E03D7F"/>
    <w:rsid w:val="00E14F89"/>
    <w:rsid w:val="00E14FED"/>
    <w:rsid w:val="00E24F15"/>
    <w:rsid w:val="00E26C1E"/>
    <w:rsid w:val="00E30D23"/>
    <w:rsid w:val="00E31E1F"/>
    <w:rsid w:val="00E3589F"/>
    <w:rsid w:val="00E367EC"/>
    <w:rsid w:val="00E42BA4"/>
    <w:rsid w:val="00E47B54"/>
    <w:rsid w:val="00E50E7D"/>
    <w:rsid w:val="00E51B40"/>
    <w:rsid w:val="00E523AF"/>
    <w:rsid w:val="00E5339E"/>
    <w:rsid w:val="00E547F6"/>
    <w:rsid w:val="00E61162"/>
    <w:rsid w:val="00E62D9C"/>
    <w:rsid w:val="00E6415A"/>
    <w:rsid w:val="00E711E8"/>
    <w:rsid w:val="00E71D78"/>
    <w:rsid w:val="00E72A45"/>
    <w:rsid w:val="00E76AF9"/>
    <w:rsid w:val="00E80B84"/>
    <w:rsid w:val="00E818DA"/>
    <w:rsid w:val="00E83169"/>
    <w:rsid w:val="00E93B4D"/>
    <w:rsid w:val="00E95FCD"/>
    <w:rsid w:val="00E97B56"/>
    <w:rsid w:val="00EA2A4E"/>
    <w:rsid w:val="00EA5C65"/>
    <w:rsid w:val="00EB0A2A"/>
    <w:rsid w:val="00EB2551"/>
    <w:rsid w:val="00EB4612"/>
    <w:rsid w:val="00EB47F6"/>
    <w:rsid w:val="00EC052D"/>
    <w:rsid w:val="00ED24D3"/>
    <w:rsid w:val="00ED2DD6"/>
    <w:rsid w:val="00ED60DA"/>
    <w:rsid w:val="00EE3F04"/>
    <w:rsid w:val="00EE7BA4"/>
    <w:rsid w:val="00EF08A9"/>
    <w:rsid w:val="00F01257"/>
    <w:rsid w:val="00F04618"/>
    <w:rsid w:val="00F07998"/>
    <w:rsid w:val="00F07FF2"/>
    <w:rsid w:val="00F1189B"/>
    <w:rsid w:val="00F20F1D"/>
    <w:rsid w:val="00F22465"/>
    <w:rsid w:val="00F2483C"/>
    <w:rsid w:val="00F265E0"/>
    <w:rsid w:val="00F30BAB"/>
    <w:rsid w:val="00F32B9D"/>
    <w:rsid w:val="00F32CD8"/>
    <w:rsid w:val="00F35835"/>
    <w:rsid w:val="00F35E46"/>
    <w:rsid w:val="00F35F74"/>
    <w:rsid w:val="00F464F1"/>
    <w:rsid w:val="00F47B9F"/>
    <w:rsid w:val="00F522A0"/>
    <w:rsid w:val="00F55025"/>
    <w:rsid w:val="00F635DC"/>
    <w:rsid w:val="00F657F3"/>
    <w:rsid w:val="00F671F7"/>
    <w:rsid w:val="00F72643"/>
    <w:rsid w:val="00F73723"/>
    <w:rsid w:val="00F74860"/>
    <w:rsid w:val="00F77AFC"/>
    <w:rsid w:val="00F82820"/>
    <w:rsid w:val="00F83EE6"/>
    <w:rsid w:val="00F8401D"/>
    <w:rsid w:val="00F9030D"/>
    <w:rsid w:val="00F93F9C"/>
    <w:rsid w:val="00F97F1C"/>
    <w:rsid w:val="00FA1C6F"/>
    <w:rsid w:val="00FA2DF3"/>
    <w:rsid w:val="00FA2F9C"/>
    <w:rsid w:val="00FA4794"/>
    <w:rsid w:val="00FA5339"/>
    <w:rsid w:val="00FA5B86"/>
    <w:rsid w:val="00FA77C1"/>
    <w:rsid w:val="00FB1435"/>
    <w:rsid w:val="00FB3A86"/>
    <w:rsid w:val="00FC0456"/>
    <w:rsid w:val="00FC2243"/>
    <w:rsid w:val="00FC447D"/>
    <w:rsid w:val="00FC5529"/>
    <w:rsid w:val="00FC6516"/>
    <w:rsid w:val="00FC6D84"/>
    <w:rsid w:val="00FC7533"/>
    <w:rsid w:val="00FD0CAD"/>
    <w:rsid w:val="00FD18EF"/>
    <w:rsid w:val="00FD3580"/>
    <w:rsid w:val="00FE5B97"/>
    <w:rsid w:val="00FF100D"/>
    <w:rsid w:val="00FF40D8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9,#f9f5bf,#fcfae0,white"/>
    </o:shapedefaults>
    <o:shapelayout v:ext="edit">
      <o:idmap v:ext="edit" data="2"/>
    </o:shapelayout>
  </w:shapeDefaults>
  <w:decimalSymbol w:val="."/>
  <w:listSeparator w:val=";"/>
  <w14:docId w14:val="55F70478"/>
  <w15:docId w15:val="{688F17E3-BB10-4B23-BBAE-96597D80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6C0"/>
    <w:rPr>
      <w:sz w:val="24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F339B"/>
    <w:pPr>
      <w:pBdr>
        <w:bottom w:val="single" w:sz="4" w:space="1" w:color="C2A204" w:themeColor="accent3"/>
      </w:pBdr>
      <w:spacing w:before="240" w:after="0" w:line="240" w:lineRule="auto"/>
      <w:outlineLvl w:val="0"/>
    </w:pPr>
    <w:rPr>
      <w:b/>
      <w:bCs/>
      <w:caps/>
      <w:color w:val="007698" w:themeColor="accent4"/>
      <w:spacing w:val="15"/>
      <w:sz w:val="28"/>
      <w:szCs w:val="2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AF339B"/>
    <w:pPr>
      <w:outlineLvl w:val="1"/>
    </w:pPr>
    <w:rPr>
      <w:b/>
    </w:rPr>
  </w:style>
  <w:style w:type="paragraph" w:styleId="Ttulo3">
    <w:name w:val="heading 3"/>
    <w:basedOn w:val="Ttulo5"/>
    <w:next w:val="Normal"/>
    <w:link w:val="Ttulo3Car"/>
    <w:uiPriority w:val="9"/>
    <w:unhideWhenUsed/>
    <w:qFormat/>
    <w:rsid w:val="00BC6865"/>
    <w:pPr>
      <w:pBdr>
        <w:bottom w:val="none" w:sz="0" w:space="0" w:color="auto"/>
      </w:pBdr>
      <w:outlineLvl w:val="2"/>
    </w:pPr>
    <w:rPr>
      <w:color w:val="E36F1E" w:themeColor="accent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6865"/>
    <w:pPr>
      <w:spacing w:before="300" w:after="0"/>
      <w:outlineLvl w:val="3"/>
    </w:pPr>
    <w:rPr>
      <w:caps/>
      <w:color w:val="007698" w:themeColor="accent4"/>
      <w:spacing w:val="10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615731"/>
    <w:pPr>
      <w:pBdr>
        <w:bottom w:val="single" w:sz="6" w:space="1" w:color="788E1E" w:themeColor="accent1"/>
      </w:pBdr>
      <w:spacing w:before="300" w:after="0"/>
      <w:outlineLvl w:val="4"/>
    </w:pPr>
    <w:rPr>
      <w:caps/>
      <w:color w:val="596A1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615731"/>
    <w:pPr>
      <w:pBdr>
        <w:bottom w:val="dotted" w:sz="6" w:space="1" w:color="788E1E" w:themeColor="accent1"/>
      </w:pBdr>
      <w:spacing w:before="300" w:after="0"/>
      <w:outlineLvl w:val="5"/>
    </w:pPr>
    <w:rPr>
      <w:caps/>
      <w:color w:val="596A1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615731"/>
    <w:pPr>
      <w:spacing w:before="300" w:after="0"/>
      <w:outlineLvl w:val="6"/>
    </w:pPr>
    <w:rPr>
      <w:caps/>
      <w:color w:val="596A1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61573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573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339B"/>
    <w:rPr>
      <w:b/>
      <w:bCs/>
      <w:caps/>
      <w:color w:val="007698" w:themeColor="accent4"/>
      <w:spacing w:val="15"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AF339B"/>
    <w:rPr>
      <w:b/>
      <w:caps/>
      <w:color w:val="E36F1E" w:themeColor="accent2"/>
      <w:spacing w:val="10"/>
    </w:rPr>
  </w:style>
  <w:style w:type="character" w:customStyle="1" w:styleId="Ttulo3Car">
    <w:name w:val="Título 3 Car"/>
    <w:basedOn w:val="Fuentedeprrafopredeter"/>
    <w:link w:val="Ttulo3"/>
    <w:uiPriority w:val="9"/>
    <w:rsid w:val="00BC6865"/>
    <w:rPr>
      <w:caps/>
      <w:color w:val="E36F1E" w:themeColor="accent2"/>
      <w:spacing w:val="10"/>
    </w:rPr>
  </w:style>
  <w:style w:type="character" w:customStyle="1" w:styleId="Ttulo4Car">
    <w:name w:val="Título 4 Car"/>
    <w:basedOn w:val="Fuentedeprrafopredeter"/>
    <w:link w:val="Ttulo4"/>
    <w:uiPriority w:val="9"/>
    <w:rsid w:val="00BC6865"/>
    <w:rPr>
      <w:caps/>
      <w:color w:val="007698" w:themeColor="accent4"/>
      <w:spacing w:val="10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5731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5731"/>
    <w:rPr>
      <w:i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qFormat/>
    <w:rsid w:val="00C120C9"/>
    <w:pPr>
      <w:tabs>
        <w:tab w:val="right" w:pos="9900"/>
      </w:tabs>
      <w:spacing w:before="0" w:after="0" w:line="240" w:lineRule="auto"/>
    </w:pPr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character" w:customStyle="1" w:styleId="TtuloCar">
    <w:name w:val="Título Car"/>
    <w:basedOn w:val="Fuentedeprrafopredeter"/>
    <w:link w:val="Ttulo"/>
    <w:rsid w:val="00C120C9"/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7798"/>
    <w:pPr>
      <w:spacing w:after="36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E7798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AF0EA1"/>
    <w:rPr>
      <w:rFonts w:ascii="Gill Sans MT" w:hAnsi="Gill Sans MT"/>
      <w:b/>
      <w:bCs/>
    </w:rPr>
  </w:style>
  <w:style w:type="character" w:styleId="nfasis">
    <w:name w:val="Emphasis"/>
    <w:uiPriority w:val="20"/>
    <w:rsid w:val="00615731"/>
    <w:rPr>
      <w:caps/>
      <w:color w:val="3B460F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615731"/>
    <w:pPr>
      <w:spacing w:before="0"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6157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rsid w:val="00615731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61573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rsid w:val="00615731"/>
    <w:pPr>
      <w:pBdr>
        <w:top w:val="single" w:sz="4" w:space="10" w:color="788E1E" w:themeColor="accent1"/>
        <w:left w:val="single" w:sz="4" w:space="10" w:color="788E1E" w:themeColor="accent1"/>
      </w:pBdr>
      <w:spacing w:after="0"/>
      <w:ind w:left="1296" w:right="1152"/>
      <w:jc w:val="both"/>
    </w:pPr>
    <w:rPr>
      <w:i/>
      <w:iCs/>
      <w:color w:val="788E1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5731"/>
    <w:rPr>
      <w:i/>
      <w:iCs/>
      <w:color w:val="788E1E" w:themeColor="accent1"/>
      <w:sz w:val="20"/>
      <w:szCs w:val="20"/>
    </w:rPr>
  </w:style>
  <w:style w:type="character" w:styleId="nfasissutil">
    <w:name w:val="Subtle Emphasis"/>
    <w:uiPriority w:val="19"/>
    <w:qFormat/>
    <w:rsid w:val="00AF0EA1"/>
    <w:rPr>
      <w:rFonts w:ascii="Gill Sans MT" w:hAnsi="Gill Sans MT"/>
      <w:i/>
      <w:iCs/>
      <w:color w:val="000000" w:themeColor="text1"/>
    </w:rPr>
  </w:style>
  <w:style w:type="character" w:styleId="nfasisintenso">
    <w:name w:val="Intense Emphasis"/>
    <w:uiPriority w:val="21"/>
    <w:qFormat/>
    <w:rsid w:val="00AF0EA1"/>
    <w:rPr>
      <w:rFonts w:ascii="Gill Sans MT" w:hAnsi="Gill Sans MT"/>
      <w:b/>
      <w:bCs/>
      <w:i/>
      <w:caps w:val="0"/>
      <w:color w:val="000000" w:themeColor="text1"/>
      <w:spacing w:val="10"/>
    </w:rPr>
  </w:style>
  <w:style w:type="character" w:styleId="Referenciasutil">
    <w:name w:val="Subtle Reference"/>
    <w:uiPriority w:val="31"/>
    <w:rsid w:val="00615731"/>
    <w:rPr>
      <w:b/>
      <w:bCs/>
      <w:color w:val="788E1E" w:themeColor="accent1"/>
    </w:rPr>
  </w:style>
  <w:style w:type="character" w:styleId="Referenciaintensa">
    <w:name w:val="Intense Reference"/>
    <w:uiPriority w:val="32"/>
    <w:rsid w:val="00615731"/>
    <w:rPr>
      <w:b/>
      <w:bCs/>
      <w:i/>
      <w:iCs/>
      <w:caps/>
      <w:color w:val="788E1E" w:themeColor="accent1"/>
    </w:rPr>
  </w:style>
  <w:style w:type="character" w:styleId="Ttulodellibro">
    <w:name w:val="Book Title"/>
    <w:uiPriority w:val="33"/>
    <w:rsid w:val="004A17CF"/>
    <w:rPr>
      <w:rFonts w:ascii="Gill Sans" w:hAnsi="Gill Sans" w:cs="Gill Sans"/>
      <w:bCs/>
      <w:iCs/>
      <w:color w:val="808080" w:themeColor="background1" w:themeShade="80"/>
      <w:spacing w:val="9"/>
      <w:sz w:val="28"/>
      <w:szCs w:val="2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5731"/>
    <w:pPr>
      <w:outlineLvl w:val="9"/>
    </w:pPr>
  </w:style>
  <w:style w:type="table" w:styleId="Tablaconcuadrcula">
    <w:name w:val="Table Grid"/>
    <w:basedOn w:val="Tablanormal"/>
    <w:uiPriority w:val="59"/>
    <w:rsid w:val="00BB1B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scripcin">
    <w:name w:val="caption"/>
    <w:basedOn w:val="Normal"/>
    <w:next w:val="Normal"/>
    <w:uiPriority w:val="35"/>
    <w:unhideWhenUsed/>
    <w:rsid w:val="00615731"/>
    <w:rPr>
      <w:b/>
      <w:bCs/>
      <w:color w:val="596A16" w:themeColor="accent1" w:themeShade="BF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5731"/>
    <w:rPr>
      <w:sz w:val="20"/>
      <w:szCs w:val="20"/>
    </w:rPr>
  </w:style>
  <w:style w:type="character" w:customStyle="1" w:styleId="bodytext">
    <w:name w:val="bodytext"/>
    <w:basedOn w:val="Fuentedeprrafopredeter"/>
    <w:rsid w:val="00615731"/>
  </w:style>
  <w:style w:type="paragraph" w:styleId="Textonotapie">
    <w:name w:val="footnote text"/>
    <w:basedOn w:val="Normal"/>
    <w:link w:val="TextonotapieCar"/>
    <w:unhideWhenUsed/>
    <w:rsid w:val="00963140"/>
    <w:pPr>
      <w:spacing w:before="0" w:after="0" w:line="240" w:lineRule="auto"/>
    </w:pPr>
    <w:rPr>
      <w:rFonts w:ascii="Calibri" w:eastAsia="Calibri" w:hAnsi="Calibri" w:cs="Times New Roman"/>
      <w:lang w:bidi="ar-SA"/>
    </w:rPr>
  </w:style>
  <w:style w:type="character" w:customStyle="1" w:styleId="TextonotapieCar">
    <w:name w:val="Texto nota pie Car"/>
    <w:basedOn w:val="Fuentedeprrafopredeter"/>
    <w:link w:val="Textonotapie"/>
    <w:rsid w:val="00963140"/>
    <w:rPr>
      <w:rFonts w:ascii="Calibri" w:eastAsia="Calibri" w:hAnsi="Calibri" w:cs="Times New Roman"/>
      <w:sz w:val="20"/>
      <w:szCs w:val="20"/>
      <w:lang w:bidi="ar-SA"/>
    </w:rPr>
  </w:style>
  <w:style w:type="character" w:styleId="Refdenotaalpie">
    <w:name w:val="footnote reference"/>
    <w:basedOn w:val="Fuentedeprrafopredeter"/>
    <w:unhideWhenUsed/>
    <w:rsid w:val="00963140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E530A"/>
    <w:pPr>
      <w:spacing w:before="0" w:after="0" w:line="240" w:lineRule="auto"/>
    </w:pPr>
    <w:rPr>
      <w:rFonts w:ascii="Consolas" w:eastAsiaTheme="minorHAnsi" w:hAnsi="Consolas"/>
      <w:szCs w:val="21"/>
      <w:lang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E530A"/>
    <w:rPr>
      <w:rFonts w:ascii="Consolas" w:eastAsiaTheme="minorHAnsi" w:hAnsi="Consolas"/>
      <w:sz w:val="21"/>
      <w:szCs w:val="21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B1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B1F"/>
    <w:rPr>
      <w:rFonts w:ascii="Tahoma" w:hAnsi="Tahoma" w:cs="Tahoma"/>
      <w:sz w:val="16"/>
      <w:szCs w:val="16"/>
    </w:rPr>
  </w:style>
  <w:style w:type="paragraph" w:customStyle="1" w:styleId="FigureTitle">
    <w:name w:val="FigureTitle"/>
    <w:next w:val="Descripcin"/>
    <w:rsid w:val="002D22EE"/>
    <w:pPr>
      <w:spacing w:before="0" w:after="0" w:line="240" w:lineRule="auto"/>
      <w:ind w:left="720"/>
    </w:pPr>
    <w:rPr>
      <w:rFonts w:ascii="Arial" w:eastAsia="Times New Roman" w:hAnsi="Arial" w:cs="Arial"/>
      <w:sz w:val="20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12B89"/>
    <w:pPr>
      <w:spacing w:before="0" w:after="0" w:line="240" w:lineRule="auto"/>
      <w:jc w:val="right"/>
    </w:pPr>
    <w:rPr>
      <w:rFonts w:asciiTheme="majorHAnsi" w:hAnsiTheme="majorHAnsi"/>
      <w:color w:val="C2A204" w:themeColor="accent3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212B89"/>
    <w:rPr>
      <w:rFonts w:asciiTheme="majorHAnsi" w:hAnsiTheme="majorHAnsi"/>
      <w:color w:val="C2A204" w:themeColor="accent3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B6C95"/>
    <w:pPr>
      <w:pBdr>
        <w:top w:val="single" w:sz="4" w:space="8" w:color="C2A204" w:themeColor="accent3"/>
      </w:pBdr>
      <w:tabs>
        <w:tab w:val="center" w:pos="4680"/>
        <w:tab w:val="right" w:pos="9360"/>
      </w:tabs>
      <w:spacing w:before="0" w:after="0" w:line="240" w:lineRule="auto"/>
      <w:jc w:val="right"/>
    </w:pPr>
    <w:rPr>
      <w:noProof/>
      <w:color w:val="788E1E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C95"/>
    <w:rPr>
      <w:noProof/>
      <w:color w:val="788E1E" w:themeColor="accent1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347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C2727"/>
    <w:pPr>
      <w:spacing w:before="0" w:after="0" w:line="360" w:lineRule="auto"/>
      <w:ind w:left="120" w:right="105"/>
    </w:pPr>
    <w:rPr>
      <w:rFonts w:ascii="Trebuchet MS" w:eastAsia="MS PGothic" w:hAnsi="Trebuchet MS" w:cs="MS PGothic"/>
      <w:sz w:val="18"/>
      <w:szCs w:val="18"/>
      <w:lang w:eastAsia="ja-JP" w:bidi="ar-SA"/>
    </w:rPr>
  </w:style>
  <w:style w:type="paragraph" w:customStyle="1" w:styleId="PPRTtext">
    <w:name w:val="PPR T text"/>
    <w:basedOn w:val="Normal"/>
    <w:link w:val="PPRTtextChar"/>
    <w:rsid w:val="004A17CF"/>
    <w:pPr>
      <w:spacing w:line="280" w:lineRule="exact"/>
    </w:pPr>
    <w:rPr>
      <w:rFonts w:ascii="Garamond" w:eastAsia="Times New Roman" w:hAnsi="Garamond" w:cs="Times New Roman"/>
    </w:rPr>
  </w:style>
  <w:style w:type="paragraph" w:customStyle="1" w:styleId="PPRThead">
    <w:name w:val="PPR T head"/>
    <w:basedOn w:val="Piedepgina"/>
    <w:rsid w:val="00B310D7"/>
    <w:pPr>
      <w:pBdr>
        <w:top w:val="single" w:sz="4" w:space="1" w:color="D9D9D9" w:themeColor="background1" w:themeShade="D9"/>
      </w:pBdr>
      <w:spacing w:before="240"/>
    </w:pPr>
    <w:rPr>
      <w:rFonts w:ascii="Gill Sans Std Light" w:hAnsi="Gill Sans Std Light"/>
      <w:color w:val="7F7F7F" w:themeColor="background1" w:themeShade="7F"/>
      <w:spacing w:val="60"/>
      <w:sz w:val="18"/>
      <w:szCs w:val="18"/>
    </w:rPr>
  </w:style>
  <w:style w:type="character" w:customStyle="1" w:styleId="PPRTtextChar">
    <w:name w:val="PPR T text Char"/>
    <w:basedOn w:val="Fuentedeprrafopredeter"/>
    <w:link w:val="PPRTtext"/>
    <w:rsid w:val="004A17CF"/>
    <w:rPr>
      <w:rFonts w:ascii="Garamond" w:eastAsia="Times New Roman" w:hAnsi="Garamond" w:cs="Times New Roman"/>
      <w:sz w:val="20"/>
      <w:szCs w:val="20"/>
    </w:rPr>
  </w:style>
  <w:style w:type="paragraph" w:customStyle="1" w:styleId="Default">
    <w:name w:val="Default"/>
    <w:rsid w:val="00B04ED9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table" w:customStyle="1" w:styleId="LightShading1">
    <w:name w:val="Light Shading1"/>
    <w:basedOn w:val="Tablanormal"/>
    <w:uiPriority w:val="60"/>
    <w:rsid w:val="00B04ED9"/>
    <w:pPr>
      <w:spacing w:before="0" w:after="0" w:line="240" w:lineRule="auto"/>
    </w:pPr>
    <w:rPr>
      <w:rFonts w:eastAsiaTheme="minorHAnsi"/>
      <w:color w:val="000000" w:themeColor="text1" w:themeShade="BF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s9f0a40401">
    <w:name w:val="cs9f0a40401"/>
    <w:basedOn w:val="Fuentedeprrafopredeter"/>
    <w:rsid w:val="00937E2D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C5283"/>
    <w:rPr>
      <w:sz w:val="20"/>
      <w:szCs w:val="20"/>
    </w:rPr>
  </w:style>
  <w:style w:type="paragraph" w:styleId="Listaconvietas2">
    <w:name w:val="List Bullet 2"/>
    <w:basedOn w:val="Normal"/>
    <w:uiPriority w:val="99"/>
    <w:unhideWhenUsed/>
    <w:qFormat/>
    <w:rsid w:val="00A4155E"/>
    <w:pPr>
      <w:numPr>
        <w:numId w:val="18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1160C"/>
    <w:rPr>
      <w:color w:val="E36F1E" w:themeColor="followedHyperlink"/>
      <w:u w:val="single"/>
    </w:rPr>
  </w:style>
  <w:style w:type="character" w:customStyle="1" w:styleId="apple-style-span">
    <w:name w:val="apple-style-span"/>
    <w:basedOn w:val="Fuentedeprrafopredeter"/>
    <w:rsid w:val="00C72DFA"/>
  </w:style>
  <w:style w:type="character" w:customStyle="1" w:styleId="yshortcuts">
    <w:name w:val="yshortcuts"/>
    <w:basedOn w:val="Fuentedeprrafopredeter"/>
    <w:rsid w:val="00583F6D"/>
  </w:style>
  <w:style w:type="character" w:styleId="Refdecomentario">
    <w:name w:val="annotation reference"/>
    <w:basedOn w:val="Fuentedeprrafopredeter"/>
    <w:uiPriority w:val="99"/>
    <w:semiHidden/>
    <w:unhideWhenUsed/>
    <w:rsid w:val="004D16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16D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16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5E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5E6C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796DBA"/>
  </w:style>
  <w:style w:type="table" w:styleId="Sombreadoclaro-nfasis1">
    <w:name w:val="Light Shading Accent 1"/>
    <w:basedOn w:val="Tablanormal"/>
    <w:uiPriority w:val="60"/>
    <w:rsid w:val="00953B60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788E1E" w:themeColor="accent1"/>
        <w:bottom w:val="single" w:sz="4" w:space="0" w:color="788E1E" w:themeColor="accent1"/>
        <w:insideH w:val="single" w:sz="4" w:space="0" w:color="788E1E" w:themeColor="accent1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4" w:space="0" w:color="596A16" w:themeColor="accent1" w:themeShade="BF"/>
          <w:left w:val="nil"/>
          <w:bottom w:val="single" w:sz="4" w:space="0" w:color="596A16" w:themeColor="accent1" w:themeShade="BF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8E1E" w:themeColor="accent1"/>
          <w:left w:val="nil"/>
          <w:bottom w:val="single" w:sz="8" w:space="0" w:color="788E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ame">
    <w:name w:val="Name"/>
    <w:basedOn w:val="Normal"/>
    <w:rsid w:val="007E7798"/>
    <w:pPr>
      <w:spacing w:before="0" w:after="0"/>
    </w:pPr>
    <w:rPr>
      <w:rFonts w:eastAsia="Times New Roman" w:cs="Times New Roman"/>
      <w:b/>
      <w:bCs/>
      <w:sz w:val="22"/>
      <w:lang w:bidi="ar-SA"/>
    </w:rPr>
  </w:style>
  <w:style w:type="table" w:styleId="Sombreadoclaro">
    <w:name w:val="Light Shading"/>
    <w:basedOn w:val="Tablanormal"/>
    <w:uiPriority w:val="60"/>
    <w:rsid w:val="00953B60"/>
    <w:pPr>
      <w:spacing w:before="0" w:after="0" w:line="240" w:lineRule="auto"/>
    </w:pPr>
    <w:rPr>
      <w:rFonts w:asciiTheme="majorHAnsi" w:eastAsiaTheme="minorHAnsi" w:hAnsiTheme="majorHAnsi"/>
      <w:color w:val="000000" w:themeColor="text1"/>
      <w:sz w:val="20"/>
      <w:lang w:val="fr-FR" w:bidi="ar-SA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E36F1E" w:themeColor="accent2"/>
          <w:left w:val="nil"/>
          <w:bottom w:val="single" w:sz="4" w:space="0" w:color="E36F1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convietas">
    <w:name w:val="List Bullet"/>
    <w:basedOn w:val="Normal"/>
    <w:link w:val="ListaconvietasCar"/>
    <w:uiPriority w:val="99"/>
    <w:unhideWhenUsed/>
    <w:qFormat/>
    <w:rsid w:val="00C120C9"/>
    <w:pPr>
      <w:numPr>
        <w:numId w:val="17"/>
      </w:numPr>
      <w:spacing w:before="40" w:after="40"/>
    </w:pPr>
    <w:rPr>
      <w:rFonts w:ascii="Gill Sans MT" w:hAnsi="Gill Sans MT"/>
    </w:rPr>
  </w:style>
  <w:style w:type="paragraph" w:customStyle="1" w:styleId="Paragraphnonbullet">
    <w:name w:val="Paragraph (non bullet)"/>
    <w:basedOn w:val="Listaconvietas"/>
    <w:link w:val="ParagraphnonbulletChar"/>
    <w:rsid w:val="00AF0EA1"/>
    <w:pPr>
      <w:numPr>
        <w:numId w:val="0"/>
      </w:numPr>
    </w:pPr>
  </w:style>
  <w:style w:type="character" w:customStyle="1" w:styleId="ListaconvietasCar">
    <w:name w:val="Lista con viñetas Car"/>
    <w:basedOn w:val="Fuentedeprrafopredeter"/>
    <w:link w:val="Listaconvietas"/>
    <w:uiPriority w:val="99"/>
    <w:rsid w:val="00C120C9"/>
    <w:rPr>
      <w:rFonts w:ascii="Gill Sans MT" w:hAnsi="Gill Sans MT"/>
      <w:sz w:val="24"/>
      <w:szCs w:val="20"/>
    </w:rPr>
  </w:style>
  <w:style w:type="character" w:customStyle="1" w:styleId="ParagraphnonbulletChar">
    <w:name w:val="Paragraph (non bullet) Char"/>
    <w:basedOn w:val="ListaconvietasCar"/>
    <w:link w:val="Paragraphnonbullet"/>
    <w:rsid w:val="00AF0EA1"/>
    <w:rPr>
      <w:rFonts w:ascii="Gill Sans MT" w:hAnsi="Gill Sans MT"/>
      <w:sz w:val="21"/>
      <w:szCs w:val="20"/>
    </w:rPr>
  </w:style>
  <w:style w:type="paragraph" w:styleId="Textoindependiente">
    <w:name w:val="Body Text"/>
    <w:basedOn w:val="Normal"/>
    <w:link w:val="TextoindependienteCar"/>
    <w:uiPriority w:val="99"/>
    <w:rsid w:val="00AE59C1"/>
    <w:pPr>
      <w:spacing w:before="0" w:after="240" w:line="240" w:lineRule="auto"/>
    </w:pPr>
    <w:rPr>
      <w:rFonts w:ascii="Times New Roman" w:eastAsiaTheme="minorHAnsi" w:hAnsi="Times New Roman"/>
      <w:szCs w:val="24"/>
      <w:lang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E59C1"/>
    <w:rPr>
      <w:rFonts w:ascii="Times New Roman" w:eastAsiaTheme="minorHAnsi" w:hAnsi="Times New Roman"/>
      <w:sz w:val="24"/>
      <w:szCs w:val="24"/>
      <w:lang w:bidi="ar-SA"/>
    </w:rPr>
  </w:style>
  <w:style w:type="paragraph" w:styleId="Listaconnmeros">
    <w:name w:val="List Number"/>
    <w:uiPriority w:val="99"/>
    <w:unhideWhenUsed/>
    <w:qFormat/>
    <w:rsid w:val="00C120C9"/>
    <w:pPr>
      <w:numPr>
        <w:numId w:val="28"/>
      </w:numPr>
      <w:spacing w:before="40" w:after="40"/>
    </w:pPr>
    <w:rPr>
      <w:rFonts w:ascii="Gill Sans MT" w:hAnsi="Gill Sans MT"/>
      <w:sz w:val="24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E592E"/>
    <w:rPr>
      <w:color w:val="808080"/>
    </w:rPr>
  </w:style>
  <w:style w:type="table" w:customStyle="1" w:styleId="Style2">
    <w:name w:val="Style2"/>
    <w:basedOn w:val="Tablanormal"/>
    <w:uiPriority w:val="99"/>
    <w:rsid w:val="00D2193C"/>
    <w:pPr>
      <w:spacing w:before="0" w:after="0" w:line="240" w:lineRule="auto"/>
    </w:pPr>
    <w:rPr>
      <w:sz w:val="20"/>
      <w:szCs w:val="20"/>
      <w:lang w:bidi="ar-SA"/>
    </w:rPr>
    <w:tblPr>
      <w:tblBorders>
        <w:bottom w:val="single" w:sz="4" w:space="0" w:color="C2A204" w:themeColor="accent3"/>
        <w:insideH w:val="single" w:sz="4" w:space="0" w:color="C2A204" w:themeColor="accent3"/>
      </w:tblBorders>
      <w:tblCellMar>
        <w:top w:w="43" w:type="dxa"/>
        <w:left w:w="58" w:type="dxa"/>
        <w:bottom w:w="43" w:type="dxa"/>
        <w:right w:w="58" w:type="dxa"/>
      </w:tblCellMar>
    </w:tblPr>
    <w:tcPr>
      <w:shd w:val="clear" w:color="auto" w:fill="auto"/>
    </w:tcPr>
    <w:tblStylePr w:type="firstRow">
      <w:pPr>
        <w:jc w:val="left"/>
      </w:pPr>
      <w:rPr>
        <w:b w:val="0"/>
        <w:caps/>
        <w:smallCaps w:val="0"/>
        <w:color w:val="000000" w:themeColor="text1"/>
      </w:rPr>
      <w:tblPr/>
      <w:tcPr>
        <w:shd w:val="clear" w:color="auto" w:fill="FDF3C1" w:themeFill="accent3" w:themeFillTint="33"/>
        <w:vAlign w:val="bottom"/>
      </w:tcPr>
    </w:tblStylePr>
    <w:tblStylePr w:type="lastRow">
      <w:rPr>
        <w:b/>
      </w:rPr>
    </w:tblStylePr>
    <w:tblStylePr w:type="firstCol">
      <w:rPr>
        <w:b/>
      </w:rPr>
    </w:tblStylePr>
  </w:style>
  <w:style w:type="table" w:styleId="Tablaconcuadrcula5oscura-nfasis4">
    <w:name w:val="Grid Table 5 Dark Accent 4"/>
    <w:basedOn w:val="Tablanormal"/>
    <w:uiPriority w:val="50"/>
    <w:rsid w:val="00AF33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EE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band1Vert">
      <w:tblPr/>
      <w:tcPr>
        <w:shd w:val="clear" w:color="auto" w:fill="6FDEFF" w:themeFill="accent4" w:themeFillTint="66"/>
      </w:tcPr>
    </w:tblStylePr>
    <w:tblStylePr w:type="band1Horz">
      <w:tblPr/>
      <w:tcPr>
        <w:shd w:val="clear" w:color="auto" w:fill="6FDEFF" w:themeFill="accent4" w:themeFillTint="66"/>
      </w:tcPr>
    </w:tblStylePr>
  </w:style>
  <w:style w:type="table" w:styleId="Tablaconcuadrcula1Claro-nfasis2">
    <w:name w:val="Grid Table 1 Light Accent 2"/>
    <w:basedOn w:val="Tablanormal"/>
    <w:uiPriority w:val="46"/>
    <w:rsid w:val="003B1DBA"/>
    <w:pPr>
      <w:spacing w:after="0" w:line="240" w:lineRule="auto"/>
    </w:pPr>
    <w:tblPr>
      <w:tblStyleRowBandSize w:val="1"/>
      <w:tblStyleColBandSize w:val="1"/>
      <w:tblBorders>
        <w:top w:val="single" w:sz="4" w:space="0" w:color="F3C5A4" w:themeColor="accent2" w:themeTint="66"/>
        <w:left w:val="single" w:sz="4" w:space="0" w:color="F3C5A4" w:themeColor="accent2" w:themeTint="66"/>
        <w:bottom w:val="single" w:sz="4" w:space="0" w:color="F3C5A4" w:themeColor="accent2" w:themeTint="66"/>
        <w:right w:val="single" w:sz="4" w:space="0" w:color="F3C5A4" w:themeColor="accent2" w:themeTint="66"/>
        <w:insideH w:val="single" w:sz="4" w:space="0" w:color="F3C5A4" w:themeColor="accent2" w:themeTint="66"/>
        <w:insideV w:val="single" w:sz="4" w:space="0" w:color="F3C5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A8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A8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B47F6"/>
    <w:pPr>
      <w:spacing w:after="0" w:line="240" w:lineRule="auto"/>
    </w:pPr>
    <w:tblPr>
      <w:tblStyleRowBandSize w:val="1"/>
      <w:tblStyleColBandSize w:val="1"/>
      <w:tblBorders>
        <w:top w:val="single" w:sz="4" w:space="0" w:color="6FDEFF" w:themeColor="accent4" w:themeTint="66"/>
        <w:left w:val="single" w:sz="4" w:space="0" w:color="6FDEFF" w:themeColor="accent4" w:themeTint="66"/>
        <w:bottom w:val="single" w:sz="4" w:space="0" w:color="6FDEFF" w:themeColor="accent4" w:themeTint="66"/>
        <w:right w:val="single" w:sz="4" w:space="0" w:color="6FDEFF" w:themeColor="accent4" w:themeTint="66"/>
        <w:insideH w:val="single" w:sz="4" w:space="0" w:color="6FDEFF" w:themeColor="accent4" w:themeTint="66"/>
        <w:insideV w:val="single" w:sz="4" w:space="0" w:color="6FDE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8CE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CE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146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78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113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170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69008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ustin">
  <a:themeElements>
    <a:clrScheme name="MSH PPT - NEW">
      <a:dk1>
        <a:sysClr val="windowText" lastClr="000000"/>
      </a:dk1>
      <a:lt1>
        <a:sysClr val="window" lastClr="FFFFFF"/>
      </a:lt1>
      <a:dk2>
        <a:srgbClr val="004730"/>
      </a:dk2>
      <a:lt2>
        <a:srgbClr val="E6E6E6"/>
      </a:lt2>
      <a:accent1>
        <a:srgbClr val="788E1E"/>
      </a:accent1>
      <a:accent2>
        <a:srgbClr val="E36F1E"/>
      </a:accent2>
      <a:accent3>
        <a:srgbClr val="C2A204"/>
      </a:accent3>
      <a:accent4>
        <a:srgbClr val="007698"/>
      </a:accent4>
      <a:accent5>
        <a:srgbClr val="B41E39"/>
      </a:accent5>
      <a:accent6>
        <a:srgbClr val="004730"/>
      </a:accent6>
      <a:hlink>
        <a:srgbClr val="788E1E"/>
      </a:hlink>
      <a:folHlink>
        <a:srgbClr val="E36F1E"/>
      </a:folHlink>
    </a:clrScheme>
    <a:fontScheme name="Custom 15">
      <a:majorFont>
        <a:latin typeface="Century Gothic"/>
        <a:ea typeface=""/>
        <a:cs typeface=""/>
      </a:majorFont>
      <a:minorFont>
        <a:latin typeface="Gill Sans MT"/>
        <a:ea typeface=""/>
        <a:cs typeface="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C3206-C214-4FA3-ABF8-A2E85DE3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1166</Words>
  <Characters>6418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LMRP Module 2: Self Reflections</vt:lpstr>
      <vt:lpstr>LMRP Module 2: Self Reflections</vt:lpstr>
    </vt:vector>
  </TitlesOfParts>
  <Company>MSH</Company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LMRP Module 2: Self Reflections</dc:title>
  <dc:creator>jquick</dc:creator>
  <cp:lastModifiedBy>Rocio Valle</cp:lastModifiedBy>
  <cp:revision>5</cp:revision>
  <cp:lastPrinted>2012-05-31T18:00:00Z</cp:lastPrinted>
  <dcterms:created xsi:type="dcterms:W3CDTF">2022-10-02T15:11:00Z</dcterms:created>
  <dcterms:modified xsi:type="dcterms:W3CDTF">2022-10-04T04:16:00Z</dcterms:modified>
</cp:coreProperties>
</file>